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6D" w:rsidRDefault="00B5046D" w:rsidP="004026D7">
      <w:pPr>
        <w:autoSpaceDE w:val="0"/>
        <w:autoSpaceDN w:val="0"/>
        <w:adjustRightInd w:val="0"/>
        <w:spacing w:line="420" w:lineRule="atLeast"/>
        <w:jc w:val="center"/>
        <w:rPr>
          <w:rFonts w:ascii="ＭＳ 明朝"/>
          <w:noProof/>
          <w:kern w:val="0"/>
          <w:sz w:val="28"/>
        </w:rPr>
      </w:pPr>
      <w:r>
        <w:rPr>
          <w:rFonts w:ascii="ＭＳ 明朝" w:hAnsi="ＭＳ 明朝" w:hint="eastAsia"/>
          <w:noProof/>
          <w:kern w:val="0"/>
          <w:sz w:val="28"/>
        </w:rPr>
        <w:t>潟上</w:t>
      </w:r>
      <w:r w:rsidRPr="00B5046D">
        <w:rPr>
          <w:rFonts w:ascii="ＭＳ 明朝" w:hAnsi="ＭＳ 明朝" w:hint="eastAsia"/>
          <w:noProof/>
          <w:kern w:val="0"/>
          <w:sz w:val="28"/>
        </w:rPr>
        <w:t>市空き家バンク実施要綱</w:t>
      </w:r>
    </w:p>
    <w:p w:rsidR="00FA3B3B" w:rsidRDefault="00FA3B3B">
      <w:pPr>
        <w:autoSpaceDE w:val="0"/>
        <w:autoSpaceDN w:val="0"/>
        <w:adjustRightInd w:val="0"/>
        <w:spacing w:line="420" w:lineRule="atLeast"/>
        <w:jc w:val="right"/>
        <w:rPr>
          <w:rFonts w:ascii="ＭＳ 明朝"/>
          <w:noProof/>
          <w:kern w:val="0"/>
        </w:rPr>
      </w:pPr>
    </w:p>
    <w:p w:rsidR="00B5046D" w:rsidRDefault="00B5046D">
      <w:pPr>
        <w:autoSpaceDE w:val="0"/>
        <w:autoSpaceDN w:val="0"/>
        <w:adjustRightInd w:val="0"/>
        <w:spacing w:line="420" w:lineRule="atLeast"/>
        <w:jc w:val="right"/>
        <w:rPr>
          <w:rFonts w:ascii="ＭＳ 明朝"/>
          <w:noProof/>
          <w:kern w:val="0"/>
        </w:rPr>
      </w:pPr>
      <w:r>
        <w:rPr>
          <w:rFonts w:ascii="ＭＳ 明朝" w:hAnsi="ＭＳ 明朝" w:hint="eastAsia"/>
          <w:noProof/>
          <w:kern w:val="0"/>
        </w:rPr>
        <w:t>令和</w:t>
      </w:r>
      <w:r w:rsidR="00262BFA">
        <w:rPr>
          <w:rFonts w:ascii="ＭＳ 明朝" w:hAnsi="ＭＳ 明朝" w:hint="eastAsia"/>
          <w:noProof/>
          <w:kern w:val="0"/>
        </w:rPr>
        <w:t>７</w:t>
      </w:r>
      <w:r>
        <w:rPr>
          <w:rFonts w:ascii="ＭＳ 明朝" w:hAnsi="ＭＳ 明朝" w:hint="eastAsia"/>
          <w:noProof/>
          <w:kern w:val="0"/>
        </w:rPr>
        <w:t>年</w:t>
      </w:r>
      <w:r w:rsidR="00262BFA">
        <w:rPr>
          <w:rFonts w:ascii="ＭＳ 明朝" w:hAnsi="ＭＳ 明朝" w:hint="eastAsia"/>
          <w:noProof/>
          <w:kern w:val="0"/>
        </w:rPr>
        <w:t>７</w:t>
      </w:r>
      <w:r>
        <w:rPr>
          <w:rFonts w:ascii="ＭＳ 明朝" w:hAnsi="ＭＳ 明朝" w:hint="eastAsia"/>
          <w:noProof/>
          <w:kern w:val="0"/>
        </w:rPr>
        <w:t>月</w:t>
      </w:r>
      <w:r w:rsidR="00262BFA">
        <w:rPr>
          <w:rFonts w:ascii="ＭＳ 明朝" w:hAnsi="ＭＳ 明朝"/>
          <w:noProof/>
          <w:kern w:val="0"/>
        </w:rPr>
        <w:t>25</w:t>
      </w:r>
      <w:r>
        <w:rPr>
          <w:rFonts w:ascii="ＭＳ 明朝" w:hAnsi="ＭＳ 明朝" w:hint="eastAsia"/>
          <w:noProof/>
          <w:kern w:val="0"/>
        </w:rPr>
        <w:t>日</w:t>
      </w:r>
    </w:p>
    <w:p w:rsidR="00B5046D" w:rsidRDefault="00B5046D">
      <w:pPr>
        <w:wordWrap w:val="0"/>
        <w:autoSpaceDE w:val="0"/>
        <w:autoSpaceDN w:val="0"/>
        <w:adjustRightInd w:val="0"/>
        <w:spacing w:line="420" w:lineRule="atLeast"/>
        <w:jc w:val="right"/>
        <w:rPr>
          <w:rFonts w:ascii="ＭＳ 明朝"/>
          <w:noProof/>
          <w:kern w:val="0"/>
        </w:rPr>
      </w:pPr>
      <w:r>
        <w:rPr>
          <w:rFonts w:ascii="ＭＳ 明朝" w:hAnsi="ＭＳ 明朝" w:hint="eastAsia"/>
          <w:noProof/>
          <w:kern w:val="0"/>
        </w:rPr>
        <w:t>告示第</w:t>
      </w:r>
      <w:r w:rsidR="00262BFA">
        <w:rPr>
          <w:rFonts w:ascii="ＭＳ 明朝" w:hAnsi="ＭＳ 明朝"/>
          <w:noProof/>
          <w:kern w:val="0"/>
        </w:rPr>
        <w:t>204</w:t>
      </w:r>
      <w:r>
        <w:rPr>
          <w:rFonts w:ascii="ＭＳ 明朝" w:hAnsi="ＭＳ 明朝" w:hint="eastAsia"/>
          <w:noProof/>
          <w:kern w:val="0"/>
        </w:rPr>
        <w:t>号</w:t>
      </w:r>
    </w:p>
    <w:p w:rsidR="00B5046D" w:rsidRPr="00B5046D" w:rsidRDefault="00B5046D" w:rsidP="000C41E6">
      <w:pPr>
        <w:autoSpaceDE w:val="0"/>
        <w:autoSpaceDN w:val="0"/>
        <w:adjustRightInd w:val="0"/>
        <w:spacing w:line="420" w:lineRule="atLeast"/>
        <w:ind w:leftChars="100" w:left="458" w:hangingChars="100" w:hanging="229"/>
        <w:jc w:val="left"/>
        <w:rPr>
          <w:rFonts w:ascii="ＭＳ 明朝"/>
          <w:noProof/>
          <w:kern w:val="0"/>
        </w:rPr>
      </w:pPr>
      <w:r w:rsidRPr="00B5046D">
        <w:rPr>
          <w:rFonts w:ascii="ＭＳ 明朝" w:hAnsi="ＭＳ 明朝" w:hint="eastAsia"/>
          <w:noProof/>
          <w:kern w:val="0"/>
        </w:rPr>
        <w:t>（趣旨）</w:t>
      </w:r>
    </w:p>
    <w:p w:rsidR="00010DDD" w:rsidRDefault="00B5046D" w:rsidP="00010DDD">
      <w:pPr>
        <w:autoSpaceDE w:val="0"/>
        <w:autoSpaceDN w:val="0"/>
        <w:adjustRightInd w:val="0"/>
        <w:spacing w:line="420" w:lineRule="atLeast"/>
        <w:ind w:left="229" w:hangingChars="100" w:hanging="229"/>
        <w:jc w:val="left"/>
        <w:rPr>
          <w:rFonts w:ascii="ＭＳ 明朝"/>
          <w:noProof/>
          <w:kern w:val="0"/>
        </w:rPr>
      </w:pPr>
      <w:r w:rsidRPr="00B5046D">
        <w:rPr>
          <w:rFonts w:ascii="ＭＳ 明朝" w:hAnsi="ＭＳ 明朝" w:hint="eastAsia"/>
          <w:noProof/>
          <w:kern w:val="0"/>
        </w:rPr>
        <w:t>第１条</w:t>
      </w:r>
      <w:r w:rsidRPr="00B5046D">
        <w:rPr>
          <w:rFonts w:ascii="ＭＳ 明朝" w:hAnsi="ＭＳ 明朝"/>
          <w:noProof/>
          <w:kern w:val="0"/>
        </w:rPr>
        <w:t xml:space="preserve"> </w:t>
      </w:r>
      <w:r w:rsidR="005747D6">
        <w:rPr>
          <w:rFonts w:ascii="ＭＳ 明朝" w:hAnsi="ＭＳ 明朝" w:hint="eastAsia"/>
          <w:noProof/>
          <w:kern w:val="0"/>
        </w:rPr>
        <w:t>この告示は、</w:t>
      </w:r>
      <w:r w:rsidRPr="00B5046D">
        <w:rPr>
          <w:rFonts w:ascii="ＭＳ 明朝" w:hAnsi="ＭＳ 明朝" w:hint="eastAsia"/>
          <w:noProof/>
          <w:kern w:val="0"/>
        </w:rPr>
        <w:t>空き家</w:t>
      </w:r>
      <w:r w:rsidR="005747D6">
        <w:rPr>
          <w:rFonts w:ascii="ＭＳ 明朝" w:hAnsi="ＭＳ 明朝" w:hint="eastAsia"/>
          <w:noProof/>
          <w:kern w:val="0"/>
        </w:rPr>
        <w:t>の</w:t>
      </w:r>
      <w:r w:rsidRPr="00B5046D">
        <w:rPr>
          <w:rFonts w:ascii="ＭＳ 明朝" w:hAnsi="ＭＳ 明朝" w:hint="eastAsia"/>
          <w:noProof/>
          <w:kern w:val="0"/>
        </w:rPr>
        <w:t>有効活用</w:t>
      </w:r>
      <w:r w:rsidR="005747D6">
        <w:rPr>
          <w:rFonts w:ascii="ＭＳ 明朝" w:hAnsi="ＭＳ 明朝" w:hint="eastAsia"/>
          <w:noProof/>
          <w:kern w:val="0"/>
        </w:rPr>
        <w:t>を通じて、潟上市</w:t>
      </w:r>
      <w:r w:rsidRPr="00B5046D">
        <w:rPr>
          <w:rFonts w:ascii="ＭＳ 明朝" w:hAnsi="ＭＳ 明朝" w:hint="eastAsia"/>
          <w:noProof/>
          <w:kern w:val="0"/>
        </w:rPr>
        <w:t>への移住及び定住を促進し、</w:t>
      </w:r>
      <w:r w:rsidR="00753BF5" w:rsidRPr="00753BF5">
        <w:rPr>
          <w:rFonts w:ascii="ＭＳ 明朝" w:hAnsi="ＭＳ 明朝" w:hint="eastAsia"/>
          <w:noProof/>
          <w:kern w:val="0"/>
        </w:rPr>
        <w:t>定住人口の増加及び</w:t>
      </w:r>
      <w:r w:rsidRPr="00B5046D">
        <w:rPr>
          <w:rFonts w:ascii="ＭＳ 明朝" w:hAnsi="ＭＳ 明朝" w:hint="eastAsia"/>
          <w:noProof/>
          <w:kern w:val="0"/>
        </w:rPr>
        <w:t>地域の活性化を図ることを目的として実施する</w:t>
      </w:r>
      <w:r>
        <w:rPr>
          <w:rFonts w:ascii="ＭＳ 明朝" w:hAnsi="ＭＳ 明朝" w:hint="eastAsia"/>
          <w:noProof/>
          <w:kern w:val="0"/>
        </w:rPr>
        <w:t>潟上市</w:t>
      </w:r>
      <w:r w:rsidRPr="00B5046D">
        <w:rPr>
          <w:rFonts w:ascii="ＭＳ 明朝" w:hAnsi="ＭＳ 明朝" w:hint="eastAsia"/>
          <w:noProof/>
          <w:kern w:val="0"/>
        </w:rPr>
        <w:t>空き家バンク（以下「空き家バンク」という。）に関し</w:t>
      </w:r>
      <w:r w:rsidR="008B4026">
        <w:rPr>
          <w:rFonts w:ascii="ＭＳ 明朝" w:hAnsi="ＭＳ 明朝" w:hint="eastAsia"/>
          <w:noProof/>
          <w:kern w:val="0"/>
        </w:rPr>
        <w:t>、</w:t>
      </w:r>
      <w:r w:rsidRPr="00B5046D">
        <w:rPr>
          <w:rFonts w:ascii="ＭＳ 明朝" w:hAnsi="ＭＳ 明朝" w:hint="eastAsia"/>
          <w:noProof/>
          <w:kern w:val="0"/>
        </w:rPr>
        <w:t>必要な事項を定める。</w:t>
      </w:r>
    </w:p>
    <w:p w:rsidR="00B5046D" w:rsidRPr="00B5046D" w:rsidRDefault="00B5046D" w:rsidP="000C41E6">
      <w:pPr>
        <w:autoSpaceDE w:val="0"/>
        <w:autoSpaceDN w:val="0"/>
        <w:adjustRightInd w:val="0"/>
        <w:spacing w:line="420" w:lineRule="atLeast"/>
        <w:ind w:leftChars="100" w:left="458" w:hangingChars="100" w:hanging="229"/>
        <w:jc w:val="left"/>
        <w:rPr>
          <w:rFonts w:ascii="ＭＳ 明朝"/>
          <w:noProof/>
          <w:kern w:val="0"/>
        </w:rPr>
      </w:pPr>
      <w:r w:rsidRPr="00B5046D">
        <w:rPr>
          <w:rFonts w:ascii="ＭＳ 明朝" w:hAnsi="ＭＳ 明朝" w:hint="eastAsia"/>
          <w:noProof/>
          <w:kern w:val="0"/>
        </w:rPr>
        <w:t>（定義）</w:t>
      </w:r>
    </w:p>
    <w:p w:rsidR="00CF3675" w:rsidRDefault="00B5046D" w:rsidP="00CF3675">
      <w:pPr>
        <w:autoSpaceDE w:val="0"/>
        <w:autoSpaceDN w:val="0"/>
        <w:adjustRightInd w:val="0"/>
        <w:spacing w:line="420" w:lineRule="atLeast"/>
        <w:ind w:left="229" w:hangingChars="100" w:hanging="229"/>
        <w:jc w:val="left"/>
        <w:rPr>
          <w:rFonts w:ascii="ＭＳ 明朝"/>
          <w:noProof/>
          <w:kern w:val="0"/>
        </w:rPr>
      </w:pPr>
      <w:r w:rsidRPr="00B5046D">
        <w:rPr>
          <w:rFonts w:ascii="ＭＳ 明朝" w:hAnsi="ＭＳ 明朝" w:hint="eastAsia"/>
          <w:noProof/>
          <w:kern w:val="0"/>
        </w:rPr>
        <w:t>第２条</w:t>
      </w:r>
      <w:r w:rsidRPr="00B5046D">
        <w:rPr>
          <w:rFonts w:ascii="ＭＳ 明朝" w:hAnsi="ＭＳ 明朝"/>
          <w:noProof/>
          <w:kern w:val="0"/>
        </w:rPr>
        <w:t xml:space="preserve"> </w:t>
      </w:r>
      <w:r w:rsidRPr="00B5046D">
        <w:rPr>
          <w:rFonts w:ascii="ＭＳ 明朝" w:hAnsi="ＭＳ 明朝" w:hint="eastAsia"/>
          <w:noProof/>
          <w:kern w:val="0"/>
        </w:rPr>
        <w:t>この告示において、次の各号に掲げる用語の意義は、それぞれ当該各号に定めるところによる。</w:t>
      </w:r>
    </w:p>
    <w:p w:rsidR="00B5046D" w:rsidRPr="00CF3675" w:rsidRDefault="00CF3675" w:rsidP="00010DDD">
      <w:pPr>
        <w:autoSpaceDE w:val="0"/>
        <w:autoSpaceDN w:val="0"/>
        <w:adjustRightInd w:val="0"/>
        <w:spacing w:line="420" w:lineRule="atLeast"/>
        <w:ind w:leftChars="100" w:left="458" w:hangingChars="100" w:hanging="229"/>
        <w:jc w:val="left"/>
        <w:rPr>
          <w:rFonts w:ascii="ＭＳ 明朝"/>
          <w:noProof/>
          <w:kern w:val="0"/>
        </w:rPr>
      </w:pPr>
      <w:r>
        <w:rPr>
          <w:rFonts w:ascii="ＭＳ 明朝" w:hAnsi="ＭＳ 明朝" w:hint="eastAsia"/>
          <w:noProof/>
          <w:kern w:val="0"/>
        </w:rPr>
        <w:t>（１）</w:t>
      </w:r>
      <w:r w:rsidR="00B5046D" w:rsidRPr="00B5046D">
        <w:rPr>
          <w:rFonts w:ascii="ＭＳ 明朝" w:hAnsi="ＭＳ 明朝" w:hint="eastAsia"/>
          <w:noProof/>
          <w:kern w:val="0"/>
        </w:rPr>
        <w:t>空き家</w:t>
      </w:r>
      <w:r w:rsidR="004C1356">
        <w:rPr>
          <w:rFonts w:ascii="ＭＳ 明朝" w:hAnsi="ＭＳ 明朝" w:hint="eastAsia"/>
          <w:noProof/>
          <w:kern w:val="0"/>
        </w:rPr>
        <w:t xml:space="preserve">　</w:t>
      </w:r>
      <w:r w:rsidR="004C1356" w:rsidRPr="004C1356">
        <w:rPr>
          <w:rFonts w:ascii="ＭＳ 明朝" w:hAnsi="ＭＳ 明朝" w:hint="eastAsia"/>
          <w:noProof/>
          <w:kern w:val="0"/>
        </w:rPr>
        <w:t>個人又は法人が居住を目的として建築し、現に居住していない、又は近く居住しなくなる予定である市内に存在する建物及びその敷地</w:t>
      </w:r>
      <w:r w:rsidR="00A02C51">
        <w:rPr>
          <w:rFonts w:ascii="ＭＳ 明朝" w:hAnsi="ＭＳ 明朝" w:hint="eastAsia"/>
          <w:noProof/>
          <w:kern w:val="0"/>
        </w:rPr>
        <w:t>を</w:t>
      </w:r>
      <w:r w:rsidR="00956991">
        <w:rPr>
          <w:rFonts w:ascii="ＭＳ 明朝" w:hAnsi="ＭＳ 明朝" w:hint="eastAsia"/>
          <w:noProof/>
          <w:kern w:val="0"/>
        </w:rPr>
        <w:t>いう。</w:t>
      </w:r>
      <w:r w:rsidR="00B5046D" w:rsidRPr="00B5046D">
        <w:rPr>
          <w:rFonts w:ascii="ＭＳ 明朝" w:hAnsi="ＭＳ 明朝" w:hint="eastAsia"/>
          <w:noProof/>
          <w:kern w:val="0"/>
        </w:rPr>
        <w:t>ただし、賃貸</w:t>
      </w:r>
      <w:r w:rsidR="005F0338">
        <w:rPr>
          <w:rFonts w:ascii="ＭＳ 明朝" w:hAnsi="ＭＳ 明朝" w:hint="eastAsia"/>
          <w:noProof/>
          <w:kern w:val="0"/>
        </w:rPr>
        <w:t>及び</w:t>
      </w:r>
      <w:r w:rsidR="00B5046D" w:rsidRPr="00B5046D">
        <w:rPr>
          <w:rFonts w:ascii="ＭＳ 明朝" w:hAnsi="ＭＳ 明朝" w:hint="eastAsia"/>
          <w:noProof/>
          <w:kern w:val="0"/>
        </w:rPr>
        <w:t>分譲</w:t>
      </w:r>
      <w:r w:rsidR="005F0338">
        <w:rPr>
          <w:rFonts w:ascii="ＭＳ 明朝" w:hAnsi="ＭＳ 明朝" w:hint="eastAsia"/>
          <w:noProof/>
          <w:kern w:val="0"/>
        </w:rPr>
        <w:t>等</w:t>
      </w:r>
      <w:r w:rsidR="00B5046D" w:rsidRPr="00B5046D">
        <w:rPr>
          <w:rFonts w:ascii="ＭＳ 明朝" w:hAnsi="ＭＳ 明朝" w:hint="eastAsia"/>
          <w:noProof/>
          <w:kern w:val="0"/>
        </w:rPr>
        <w:t>を目的とする建物</w:t>
      </w:r>
      <w:r w:rsidR="005F0338" w:rsidRPr="00B5046D">
        <w:rPr>
          <w:rFonts w:ascii="ＭＳ 明朝" w:hAnsi="ＭＳ 明朝" w:hint="eastAsia"/>
          <w:noProof/>
          <w:kern w:val="0"/>
        </w:rPr>
        <w:t>及びその敷地</w:t>
      </w:r>
      <w:r w:rsidR="00B5046D" w:rsidRPr="00B5046D">
        <w:rPr>
          <w:rFonts w:ascii="ＭＳ 明朝" w:hAnsi="ＭＳ 明朝" w:hint="eastAsia"/>
          <w:noProof/>
          <w:kern w:val="0"/>
        </w:rPr>
        <w:t>を除く。</w:t>
      </w:r>
    </w:p>
    <w:p w:rsidR="00B5046D" w:rsidRPr="00B5046D" w:rsidRDefault="007A440E" w:rsidP="00010DDD">
      <w:pPr>
        <w:autoSpaceDE w:val="0"/>
        <w:autoSpaceDN w:val="0"/>
        <w:adjustRightInd w:val="0"/>
        <w:spacing w:line="420" w:lineRule="atLeast"/>
        <w:ind w:leftChars="100" w:left="458" w:hangingChars="100" w:hanging="229"/>
        <w:jc w:val="left"/>
        <w:rPr>
          <w:rFonts w:ascii="ＭＳ 明朝"/>
          <w:noProof/>
          <w:kern w:val="0"/>
        </w:rPr>
      </w:pPr>
      <w:r>
        <w:rPr>
          <w:rFonts w:ascii="ＭＳ 明朝" w:hAnsi="ＭＳ 明朝" w:hint="eastAsia"/>
          <w:noProof/>
          <w:kern w:val="0"/>
        </w:rPr>
        <w:t>（２）</w:t>
      </w:r>
      <w:r w:rsidR="00B5046D" w:rsidRPr="00B5046D">
        <w:rPr>
          <w:rFonts w:ascii="ＭＳ 明朝" w:hAnsi="ＭＳ 明朝" w:hint="eastAsia"/>
          <w:noProof/>
          <w:kern w:val="0"/>
        </w:rPr>
        <w:t>所有者等</w:t>
      </w:r>
      <w:r>
        <w:rPr>
          <w:rFonts w:ascii="ＭＳ 明朝" w:hAnsi="ＭＳ 明朝" w:hint="eastAsia"/>
          <w:noProof/>
          <w:kern w:val="0"/>
        </w:rPr>
        <w:t xml:space="preserve">　</w:t>
      </w:r>
      <w:r w:rsidR="00B5046D" w:rsidRPr="00B5046D">
        <w:rPr>
          <w:rFonts w:ascii="ＭＳ 明朝" w:hAnsi="ＭＳ 明朝" w:hint="eastAsia"/>
          <w:noProof/>
          <w:kern w:val="0"/>
        </w:rPr>
        <w:t>空き家に係る所有権その他の権利により当該空き家の売買又は</w:t>
      </w:r>
      <w:r w:rsidR="00CF3675">
        <w:rPr>
          <w:rFonts w:ascii="ＭＳ 明朝" w:hAnsi="ＭＳ 明朝" w:hint="eastAsia"/>
          <w:noProof/>
          <w:kern w:val="0"/>
        </w:rPr>
        <w:t>賃貸借</w:t>
      </w:r>
      <w:r w:rsidR="00B5046D" w:rsidRPr="00B5046D">
        <w:rPr>
          <w:rFonts w:ascii="ＭＳ 明朝" w:hAnsi="ＭＳ 明朝" w:hint="eastAsia"/>
          <w:noProof/>
          <w:kern w:val="0"/>
        </w:rPr>
        <w:t>を行うことができる者をいう。</w:t>
      </w:r>
    </w:p>
    <w:p w:rsidR="00802B36" w:rsidRDefault="00802B36" w:rsidP="00802B36">
      <w:pPr>
        <w:autoSpaceDE w:val="0"/>
        <w:autoSpaceDN w:val="0"/>
        <w:adjustRightInd w:val="0"/>
        <w:spacing w:line="420" w:lineRule="atLeast"/>
        <w:ind w:leftChars="100" w:left="458" w:hangingChars="100" w:hanging="229"/>
        <w:jc w:val="left"/>
        <w:rPr>
          <w:rFonts w:ascii="ＭＳ 明朝"/>
          <w:noProof/>
          <w:kern w:val="0"/>
        </w:rPr>
      </w:pPr>
      <w:r>
        <w:rPr>
          <w:rFonts w:ascii="ＭＳ 明朝" w:hAnsi="ＭＳ 明朝" w:hint="eastAsia"/>
          <w:noProof/>
          <w:kern w:val="0"/>
        </w:rPr>
        <w:t>（３）</w:t>
      </w:r>
      <w:r w:rsidRPr="00B5046D">
        <w:rPr>
          <w:rFonts w:ascii="ＭＳ 明朝" w:hAnsi="ＭＳ 明朝" w:hint="eastAsia"/>
          <w:noProof/>
          <w:kern w:val="0"/>
        </w:rPr>
        <w:t>空き家バンク</w:t>
      </w:r>
      <w:r>
        <w:rPr>
          <w:rFonts w:ascii="ＭＳ 明朝" w:hAnsi="ＭＳ 明朝" w:hint="eastAsia"/>
          <w:noProof/>
          <w:kern w:val="0"/>
        </w:rPr>
        <w:t xml:space="preserve">　</w:t>
      </w:r>
      <w:r w:rsidRPr="00B5046D">
        <w:rPr>
          <w:rFonts w:ascii="ＭＳ 明朝" w:hAnsi="ＭＳ 明朝" w:hint="eastAsia"/>
          <w:noProof/>
          <w:kern w:val="0"/>
        </w:rPr>
        <w:t>所有者等が売買又は</w:t>
      </w:r>
      <w:r>
        <w:rPr>
          <w:rFonts w:ascii="ＭＳ 明朝" w:hAnsi="ＭＳ 明朝" w:hint="eastAsia"/>
          <w:noProof/>
          <w:kern w:val="0"/>
        </w:rPr>
        <w:t>賃貸借を希望する空き家の情報を収集、登録し、その情報を公開する事業をいう。</w:t>
      </w:r>
    </w:p>
    <w:p w:rsidR="00802B36" w:rsidRDefault="00802B36" w:rsidP="00802B36">
      <w:pPr>
        <w:autoSpaceDE w:val="0"/>
        <w:autoSpaceDN w:val="0"/>
        <w:adjustRightInd w:val="0"/>
        <w:spacing w:line="420" w:lineRule="atLeast"/>
        <w:ind w:leftChars="100" w:left="458" w:hangingChars="100" w:hanging="229"/>
        <w:jc w:val="left"/>
        <w:rPr>
          <w:rFonts w:ascii="ＭＳ 明朝"/>
          <w:noProof/>
          <w:kern w:val="0"/>
        </w:rPr>
      </w:pPr>
      <w:r>
        <w:rPr>
          <w:rFonts w:ascii="ＭＳ 明朝" w:hAnsi="ＭＳ 明朝" w:hint="eastAsia"/>
          <w:noProof/>
          <w:kern w:val="0"/>
        </w:rPr>
        <w:t>（４</w:t>
      </w:r>
      <w:r w:rsidR="00010DDD">
        <w:rPr>
          <w:rFonts w:ascii="ＭＳ 明朝" w:hAnsi="ＭＳ 明朝" w:hint="eastAsia"/>
          <w:noProof/>
          <w:kern w:val="0"/>
        </w:rPr>
        <w:t>）</w:t>
      </w:r>
      <w:r>
        <w:rPr>
          <w:rFonts w:ascii="ＭＳ 明朝" w:hAnsi="ＭＳ 明朝" w:hint="eastAsia"/>
          <w:noProof/>
          <w:kern w:val="0"/>
        </w:rPr>
        <w:t xml:space="preserve">登録事業者　</w:t>
      </w:r>
      <w:r w:rsidRPr="00802B36">
        <w:rPr>
          <w:rFonts w:ascii="ＭＳ 明朝" w:hAnsi="ＭＳ 明朝" w:hint="eastAsia"/>
          <w:noProof/>
          <w:kern w:val="0"/>
        </w:rPr>
        <w:t>宅地建物取引業法（昭和</w:t>
      </w:r>
      <w:r w:rsidRPr="00802B36">
        <w:rPr>
          <w:rFonts w:ascii="ＭＳ 明朝" w:hAnsi="ＭＳ 明朝"/>
          <w:noProof/>
          <w:kern w:val="0"/>
        </w:rPr>
        <w:t>27</w:t>
      </w:r>
      <w:r w:rsidRPr="00802B36">
        <w:rPr>
          <w:rFonts w:ascii="ＭＳ 明朝" w:hAnsi="ＭＳ 明朝" w:hint="eastAsia"/>
          <w:noProof/>
          <w:kern w:val="0"/>
        </w:rPr>
        <w:t>年法律第</w:t>
      </w:r>
      <w:r w:rsidRPr="00802B36">
        <w:rPr>
          <w:rFonts w:ascii="ＭＳ 明朝" w:hAnsi="ＭＳ 明朝"/>
          <w:noProof/>
          <w:kern w:val="0"/>
        </w:rPr>
        <w:t>176</w:t>
      </w:r>
      <w:r w:rsidRPr="00802B36">
        <w:rPr>
          <w:rFonts w:ascii="ＭＳ 明朝" w:hAnsi="ＭＳ 明朝" w:hint="eastAsia"/>
          <w:noProof/>
          <w:kern w:val="0"/>
        </w:rPr>
        <w:t>号）第２条第３号に規定する宅地建物取引業者</w:t>
      </w:r>
      <w:r w:rsidR="006D676A">
        <w:rPr>
          <w:rFonts w:ascii="ＭＳ 明朝" w:hAnsi="ＭＳ 明朝" w:hint="eastAsia"/>
          <w:noProof/>
          <w:kern w:val="0"/>
        </w:rPr>
        <w:t>又はそれらで構成される団体等</w:t>
      </w:r>
      <w:r w:rsidR="00BE713E">
        <w:rPr>
          <w:rFonts w:ascii="ＭＳ 明朝" w:hAnsi="ＭＳ 明朝" w:hint="eastAsia"/>
          <w:noProof/>
          <w:kern w:val="0"/>
        </w:rPr>
        <w:t>であって、</w:t>
      </w:r>
      <w:r w:rsidR="008B4026">
        <w:rPr>
          <w:rFonts w:ascii="ＭＳ 明朝" w:hAnsi="ＭＳ 明朝" w:hint="eastAsia"/>
          <w:noProof/>
          <w:kern w:val="0"/>
        </w:rPr>
        <w:t>空き家バンクにおいて</w:t>
      </w:r>
      <w:r w:rsidR="00EA2BA1">
        <w:rPr>
          <w:rFonts w:ascii="ＭＳ 明朝" w:hAnsi="ＭＳ 明朝" w:hint="eastAsia"/>
          <w:noProof/>
          <w:kern w:val="0"/>
        </w:rPr>
        <w:t>空き家の媒介等を行う事業者として登録する</w:t>
      </w:r>
      <w:r w:rsidR="00026102">
        <w:rPr>
          <w:rFonts w:ascii="ＭＳ 明朝" w:hAnsi="ＭＳ 明朝" w:hint="eastAsia"/>
          <w:noProof/>
          <w:kern w:val="0"/>
        </w:rPr>
        <w:t>者</w:t>
      </w:r>
      <w:r>
        <w:rPr>
          <w:rFonts w:ascii="ＭＳ 明朝" w:hAnsi="ＭＳ 明朝" w:hint="eastAsia"/>
          <w:noProof/>
          <w:kern w:val="0"/>
        </w:rPr>
        <w:t>をいう。</w:t>
      </w:r>
    </w:p>
    <w:p w:rsidR="00B5046D" w:rsidRPr="00B5046D" w:rsidRDefault="00B5046D" w:rsidP="00010DDD">
      <w:pPr>
        <w:autoSpaceDE w:val="0"/>
        <w:autoSpaceDN w:val="0"/>
        <w:adjustRightInd w:val="0"/>
        <w:spacing w:line="420" w:lineRule="atLeast"/>
        <w:ind w:leftChars="100" w:left="229"/>
        <w:jc w:val="left"/>
        <w:rPr>
          <w:rFonts w:ascii="ＭＳ 明朝"/>
          <w:noProof/>
          <w:kern w:val="0"/>
        </w:rPr>
      </w:pPr>
      <w:r w:rsidRPr="00B5046D">
        <w:rPr>
          <w:rFonts w:ascii="ＭＳ 明朝" w:hAnsi="ＭＳ 明朝" w:hint="eastAsia"/>
          <w:noProof/>
          <w:kern w:val="0"/>
        </w:rPr>
        <w:t>（適用上の注意）</w:t>
      </w:r>
    </w:p>
    <w:p w:rsidR="000C41E6" w:rsidRDefault="00B5046D" w:rsidP="000C41E6">
      <w:pPr>
        <w:autoSpaceDE w:val="0"/>
        <w:autoSpaceDN w:val="0"/>
        <w:adjustRightInd w:val="0"/>
        <w:spacing w:line="420" w:lineRule="atLeast"/>
        <w:ind w:left="229" w:hangingChars="100" w:hanging="229"/>
        <w:jc w:val="left"/>
        <w:rPr>
          <w:rFonts w:ascii="ＭＳ 明朝"/>
          <w:noProof/>
          <w:kern w:val="0"/>
        </w:rPr>
      </w:pPr>
      <w:r w:rsidRPr="00B5046D">
        <w:rPr>
          <w:rFonts w:ascii="ＭＳ 明朝" w:hAnsi="ＭＳ 明朝" w:hint="eastAsia"/>
          <w:noProof/>
          <w:kern w:val="0"/>
        </w:rPr>
        <w:t>第３条</w:t>
      </w:r>
      <w:r w:rsidRPr="00B5046D">
        <w:rPr>
          <w:rFonts w:ascii="ＭＳ 明朝" w:hAnsi="ＭＳ 明朝"/>
          <w:noProof/>
          <w:kern w:val="0"/>
        </w:rPr>
        <w:t xml:space="preserve"> </w:t>
      </w:r>
      <w:r w:rsidRPr="00B5046D">
        <w:rPr>
          <w:rFonts w:ascii="ＭＳ 明朝" w:hAnsi="ＭＳ 明朝" w:hint="eastAsia"/>
          <w:noProof/>
          <w:kern w:val="0"/>
        </w:rPr>
        <w:t>この告示は、空き家バンク以外による空き家の取引きを妨げるものではない。</w:t>
      </w:r>
    </w:p>
    <w:p w:rsidR="000C41E6" w:rsidRDefault="00B5046D" w:rsidP="000C41E6">
      <w:pPr>
        <w:autoSpaceDE w:val="0"/>
        <w:autoSpaceDN w:val="0"/>
        <w:adjustRightInd w:val="0"/>
        <w:spacing w:line="420" w:lineRule="atLeast"/>
        <w:ind w:left="229" w:hangingChars="100" w:hanging="229"/>
        <w:jc w:val="left"/>
        <w:rPr>
          <w:rFonts w:ascii="ＭＳ 明朝"/>
          <w:noProof/>
          <w:kern w:val="0"/>
        </w:rPr>
      </w:pPr>
      <w:r w:rsidRPr="00B5046D">
        <w:rPr>
          <w:rFonts w:ascii="ＭＳ 明朝" w:hAnsi="ＭＳ 明朝" w:hint="eastAsia"/>
          <w:noProof/>
          <w:kern w:val="0"/>
        </w:rPr>
        <w:t>２</w:t>
      </w:r>
      <w:r w:rsidRPr="00B5046D">
        <w:rPr>
          <w:rFonts w:ascii="ＭＳ 明朝" w:hAnsi="ＭＳ 明朝"/>
          <w:noProof/>
          <w:kern w:val="0"/>
        </w:rPr>
        <w:t xml:space="preserve"> </w:t>
      </w:r>
      <w:r w:rsidRPr="00B5046D">
        <w:rPr>
          <w:rFonts w:ascii="ＭＳ 明朝" w:hAnsi="ＭＳ 明朝" w:hint="eastAsia"/>
          <w:noProof/>
          <w:kern w:val="0"/>
        </w:rPr>
        <w:t>暴力団員による不当な行為の防止等に関する法律（平成３年法律第</w:t>
      </w:r>
      <w:r w:rsidRPr="00B5046D">
        <w:rPr>
          <w:rFonts w:ascii="ＭＳ 明朝" w:hAnsi="ＭＳ 明朝"/>
          <w:noProof/>
          <w:kern w:val="0"/>
        </w:rPr>
        <w:t>77</w:t>
      </w:r>
      <w:r w:rsidRPr="00B5046D">
        <w:rPr>
          <w:rFonts w:ascii="ＭＳ 明朝" w:hAnsi="ＭＳ 明朝" w:hint="eastAsia"/>
          <w:noProof/>
          <w:kern w:val="0"/>
        </w:rPr>
        <w:t>号）第２条第６号に規定する暴力団員又は同条第２号に規定する暴力団若しくは暴力団員と密接な関係を有する者である場合は、空き家バンク</w:t>
      </w:r>
      <w:r w:rsidR="00556488" w:rsidRPr="00556488">
        <w:rPr>
          <w:rFonts w:ascii="ＭＳ 明朝" w:hAnsi="ＭＳ 明朝" w:hint="eastAsia"/>
          <w:noProof/>
          <w:kern w:val="0"/>
        </w:rPr>
        <w:t>を</w:t>
      </w:r>
      <w:r w:rsidRPr="00B5046D">
        <w:rPr>
          <w:rFonts w:ascii="ＭＳ 明朝" w:hAnsi="ＭＳ 明朝" w:hint="eastAsia"/>
          <w:noProof/>
          <w:kern w:val="0"/>
        </w:rPr>
        <w:t>利用することができない。</w:t>
      </w:r>
    </w:p>
    <w:p w:rsidR="000C41E6" w:rsidRPr="000C41E6" w:rsidRDefault="000C41E6" w:rsidP="000C41E6">
      <w:pPr>
        <w:autoSpaceDE w:val="0"/>
        <w:autoSpaceDN w:val="0"/>
        <w:adjustRightInd w:val="0"/>
        <w:spacing w:line="420" w:lineRule="atLeast"/>
        <w:ind w:leftChars="100" w:left="458" w:hangingChars="100" w:hanging="229"/>
        <w:jc w:val="left"/>
        <w:rPr>
          <w:rFonts w:ascii="ＭＳ 明朝"/>
          <w:noProof/>
          <w:kern w:val="0"/>
        </w:rPr>
      </w:pPr>
      <w:r w:rsidRPr="00B5046D">
        <w:rPr>
          <w:rFonts w:ascii="ＭＳ 明朝" w:hAnsi="ＭＳ 明朝" w:hint="eastAsia"/>
          <w:noProof/>
          <w:kern w:val="0"/>
        </w:rPr>
        <w:t>（</w:t>
      </w:r>
      <w:r w:rsidRPr="000C41E6">
        <w:rPr>
          <w:rFonts w:ascii="ＭＳ 明朝" w:hAnsi="ＭＳ 明朝" w:hint="eastAsia"/>
          <w:noProof/>
          <w:kern w:val="0"/>
        </w:rPr>
        <w:t>空き家バンクへの登録</w:t>
      </w:r>
      <w:r w:rsidRPr="00B5046D">
        <w:rPr>
          <w:rFonts w:ascii="ＭＳ 明朝" w:hAnsi="ＭＳ 明朝" w:hint="eastAsia"/>
          <w:noProof/>
          <w:kern w:val="0"/>
        </w:rPr>
        <w:t>）</w:t>
      </w:r>
    </w:p>
    <w:p w:rsidR="00D3639E" w:rsidRDefault="000C41E6" w:rsidP="00C14695">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第４</w:t>
      </w:r>
      <w:r w:rsidRPr="00B5046D">
        <w:rPr>
          <w:rFonts w:ascii="ＭＳ 明朝" w:hAnsi="ＭＳ 明朝" w:hint="eastAsia"/>
          <w:noProof/>
          <w:kern w:val="0"/>
        </w:rPr>
        <w:t>条</w:t>
      </w:r>
      <w:r w:rsidR="00E423DF">
        <w:rPr>
          <w:rFonts w:ascii="ＭＳ 明朝" w:hAnsi="ＭＳ 明朝"/>
          <w:noProof/>
          <w:kern w:val="0"/>
        </w:rPr>
        <w:t xml:space="preserve"> </w:t>
      </w:r>
      <w:r w:rsidR="00E423DF" w:rsidRPr="00E423DF">
        <w:rPr>
          <w:rFonts w:ascii="ＭＳ 明朝" w:hAnsi="ＭＳ 明朝" w:hint="eastAsia"/>
          <w:noProof/>
          <w:kern w:val="0"/>
        </w:rPr>
        <w:t>所有者等は</w:t>
      </w:r>
      <w:r w:rsidR="00E423DF">
        <w:rPr>
          <w:rFonts w:ascii="ＭＳ 明朝" w:hAnsi="ＭＳ 明朝" w:hint="eastAsia"/>
          <w:noProof/>
          <w:kern w:val="0"/>
        </w:rPr>
        <w:t>、</w:t>
      </w:r>
      <w:r w:rsidR="007C7B8F">
        <w:rPr>
          <w:rFonts w:ascii="ＭＳ 明朝" w:hAnsi="ＭＳ 明朝" w:hint="eastAsia"/>
          <w:noProof/>
          <w:kern w:val="0"/>
        </w:rPr>
        <w:t>空き家バンク</w:t>
      </w:r>
      <w:r w:rsidR="008B4026">
        <w:rPr>
          <w:rFonts w:ascii="ＭＳ 明朝" w:hAnsi="ＭＳ 明朝" w:hint="eastAsia"/>
          <w:noProof/>
          <w:kern w:val="0"/>
        </w:rPr>
        <w:t>に空き家を</w:t>
      </w:r>
      <w:r w:rsidRPr="000C41E6">
        <w:rPr>
          <w:rFonts w:ascii="ＭＳ 明朝" w:hAnsi="ＭＳ 明朝" w:hint="eastAsia"/>
          <w:noProof/>
          <w:kern w:val="0"/>
        </w:rPr>
        <w:t>登録しようとする</w:t>
      </w:r>
      <w:r w:rsidR="00E423DF">
        <w:rPr>
          <w:rFonts w:ascii="ＭＳ 明朝" w:hAnsi="ＭＳ 明朝" w:hint="eastAsia"/>
          <w:noProof/>
          <w:kern w:val="0"/>
        </w:rPr>
        <w:t>とき</w:t>
      </w:r>
      <w:r w:rsidR="00C14695">
        <w:rPr>
          <w:rFonts w:ascii="ＭＳ 明朝" w:hAnsi="ＭＳ 明朝" w:hint="eastAsia"/>
          <w:noProof/>
          <w:kern w:val="0"/>
        </w:rPr>
        <w:t>は、</w:t>
      </w:r>
      <w:r>
        <w:rPr>
          <w:rFonts w:ascii="ＭＳ 明朝" w:hAnsi="ＭＳ 明朝" w:hint="eastAsia"/>
          <w:noProof/>
          <w:kern w:val="0"/>
        </w:rPr>
        <w:t>潟上市</w:t>
      </w:r>
      <w:r w:rsidR="007B598D">
        <w:rPr>
          <w:rFonts w:ascii="ＭＳ 明朝" w:hAnsi="ＭＳ 明朝" w:hint="eastAsia"/>
          <w:noProof/>
          <w:kern w:val="0"/>
        </w:rPr>
        <w:t>空き家バンク</w:t>
      </w:r>
      <w:r w:rsidR="002A0211">
        <w:rPr>
          <w:rFonts w:ascii="ＭＳ 明朝" w:hAnsi="ＭＳ 明朝" w:hint="eastAsia"/>
          <w:noProof/>
          <w:kern w:val="0"/>
        </w:rPr>
        <w:t>空き家</w:t>
      </w:r>
      <w:r w:rsidRPr="000C41E6">
        <w:rPr>
          <w:rFonts w:ascii="ＭＳ 明朝" w:hAnsi="ＭＳ 明朝" w:hint="eastAsia"/>
          <w:noProof/>
          <w:kern w:val="0"/>
        </w:rPr>
        <w:t>登録申込書（様式第１号）</w:t>
      </w:r>
      <w:r w:rsidR="00D3639E">
        <w:rPr>
          <w:rFonts w:ascii="ＭＳ 明朝" w:hAnsi="ＭＳ 明朝" w:hint="eastAsia"/>
          <w:noProof/>
          <w:kern w:val="0"/>
        </w:rPr>
        <w:t>に</w:t>
      </w:r>
      <w:r w:rsidR="00D3639E" w:rsidRPr="00D3639E">
        <w:rPr>
          <w:rFonts w:ascii="ＭＳ 明朝" w:hAnsi="ＭＳ 明朝" w:hint="eastAsia"/>
          <w:noProof/>
          <w:kern w:val="0"/>
        </w:rPr>
        <w:t>次に掲げる関係書類を添付し、</w:t>
      </w:r>
      <w:r w:rsidR="00D3639E">
        <w:rPr>
          <w:rFonts w:ascii="ＭＳ 明朝" w:hAnsi="ＭＳ 明朝" w:hint="eastAsia"/>
          <w:noProof/>
          <w:kern w:val="0"/>
        </w:rPr>
        <w:t>市長に提出</w:t>
      </w:r>
      <w:r w:rsidR="00164335">
        <w:rPr>
          <w:rFonts w:ascii="ＭＳ 明朝" w:hAnsi="ＭＳ 明朝" w:hint="eastAsia"/>
          <w:noProof/>
          <w:kern w:val="0"/>
        </w:rPr>
        <w:t>しなければならない</w:t>
      </w:r>
      <w:r w:rsidR="00D3639E">
        <w:rPr>
          <w:rFonts w:ascii="ＭＳ 明朝" w:hAnsi="ＭＳ 明朝" w:hint="eastAsia"/>
          <w:noProof/>
          <w:kern w:val="0"/>
        </w:rPr>
        <w:t>。</w:t>
      </w:r>
    </w:p>
    <w:p w:rsidR="00D3639E" w:rsidRPr="00F75CBE" w:rsidRDefault="00D3639E" w:rsidP="00F75CBE">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（１）</w:t>
      </w:r>
      <w:r w:rsidRPr="00D3639E">
        <w:rPr>
          <w:rFonts w:ascii="ＭＳ 明朝" w:hAnsi="ＭＳ 明朝" w:hint="eastAsia"/>
          <w:noProof/>
          <w:kern w:val="0"/>
        </w:rPr>
        <w:t>潟上市空き家バンク</w:t>
      </w:r>
      <w:r w:rsidR="00F75CBE">
        <w:rPr>
          <w:rFonts w:ascii="ＭＳ 明朝" w:hAnsi="ＭＳ 明朝" w:hint="eastAsia"/>
          <w:noProof/>
          <w:kern w:val="0"/>
        </w:rPr>
        <w:t>空き家</w:t>
      </w:r>
      <w:r w:rsidRPr="00D3639E">
        <w:rPr>
          <w:rFonts w:ascii="ＭＳ 明朝" w:hAnsi="ＭＳ 明朝" w:hint="eastAsia"/>
          <w:noProof/>
          <w:kern w:val="0"/>
        </w:rPr>
        <w:t>登録カード（様式第２号）</w:t>
      </w:r>
    </w:p>
    <w:p w:rsidR="00D3639E" w:rsidRDefault="00D3639E" w:rsidP="00771932">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lastRenderedPageBreak/>
        <w:t>（２）</w:t>
      </w:r>
      <w:r w:rsidR="00771932" w:rsidRPr="00771932">
        <w:rPr>
          <w:rFonts w:ascii="ＭＳ 明朝" w:hAnsi="ＭＳ 明朝" w:hint="eastAsia"/>
          <w:noProof/>
          <w:kern w:val="0"/>
        </w:rPr>
        <w:t>登録する空き家に係る登記簿謄本の写し</w:t>
      </w:r>
    </w:p>
    <w:p w:rsidR="00771932" w:rsidRDefault="00D3639E" w:rsidP="00C14695">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w:t>
      </w:r>
      <w:r w:rsidR="00771932">
        <w:rPr>
          <w:rFonts w:ascii="ＭＳ 明朝" w:hAnsi="ＭＳ 明朝" w:hint="eastAsia"/>
          <w:noProof/>
          <w:kern w:val="0"/>
        </w:rPr>
        <w:t>３</w:t>
      </w:r>
      <w:r>
        <w:rPr>
          <w:rFonts w:ascii="ＭＳ 明朝" w:hAnsi="ＭＳ 明朝" w:hint="eastAsia"/>
          <w:noProof/>
          <w:kern w:val="0"/>
        </w:rPr>
        <w:t>）</w:t>
      </w:r>
      <w:r w:rsidR="00771932" w:rsidRPr="00D3639E">
        <w:rPr>
          <w:rFonts w:ascii="ＭＳ 明朝" w:hAnsi="ＭＳ 明朝" w:hint="eastAsia"/>
          <w:noProof/>
          <w:kern w:val="0"/>
        </w:rPr>
        <w:t>潟上市空き家バンク</w:t>
      </w:r>
      <w:r w:rsidR="00CD09E3">
        <w:rPr>
          <w:rFonts w:ascii="ＭＳ 明朝" w:hAnsi="ＭＳ 明朝" w:hint="eastAsia"/>
          <w:noProof/>
          <w:kern w:val="0"/>
        </w:rPr>
        <w:t>土地</w:t>
      </w:r>
      <w:r w:rsidR="00771932" w:rsidRPr="00D3639E">
        <w:rPr>
          <w:rFonts w:ascii="ＭＳ 明朝" w:hAnsi="ＭＳ 明朝" w:hint="eastAsia"/>
          <w:noProof/>
          <w:kern w:val="0"/>
        </w:rPr>
        <w:t>情報登録同意書（</w:t>
      </w:r>
      <w:r w:rsidR="00771932">
        <w:rPr>
          <w:rFonts w:ascii="ＭＳ 明朝" w:hAnsi="ＭＳ 明朝" w:hint="eastAsia"/>
          <w:noProof/>
          <w:kern w:val="0"/>
        </w:rPr>
        <w:t>様式第３号</w:t>
      </w:r>
      <w:r w:rsidR="00771932" w:rsidRPr="00D3639E">
        <w:rPr>
          <w:rFonts w:ascii="ＭＳ 明朝" w:hAnsi="ＭＳ 明朝" w:hint="eastAsia"/>
          <w:noProof/>
          <w:kern w:val="0"/>
        </w:rPr>
        <w:t>）</w:t>
      </w:r>
      <w:r w:rsidR="006A574D" w:rsidRPr="00CD09E3">
        <w:rPr>
          <w:rFonts w:ascii="ＭＳ 明朝" w:hAnsi="ＭＳ 明朝"/>
          <w:noProof/>
          <w:kern w:val="0"/>
        </w:rPr>
        <w:t>(</w:t>
      </w:r>
      <w:r w:rsidR="006A574D">
        <w:rPr>
          <w:rFonts w:ascii="ＭＳ 明朝" w:hAnsi="ＭＳ 明朝" w:hint="eastAsia"/>
          <w:noProof/>
          <w:kern w:val="0"/>
        </w:rPr>
        <w:t>当該空き家に係る土地の所有者が</w:t>
      </w:r>
      <w:r w:rsidR="008B4026">
        <w:rPr>
          <w:rFonts w:ascii="ＭＳ 明朝" w:hAnsi="ＭＳ 明朝" w:hint="eastAsia"/>
          <w:noProof/>
          <w:kern w:val="0"/>
        </w:rPr>
        <w:t>異なる</w:t>
      </w:r>
      <w:r w:rsidR="006A574D" w:rsidRPr="00CD09E3">
        <w:rPr>
          <w:rFonts w:ascii="ＭＳ 明朝" w:hAnsi="ＭＳ 明朝" w:hint="eastAsia"/>
          <w:noProof/>
          <w:kern w:val="0"/>
        </w:rPr>
        <w:t>場合に限る。</w:t>
      </w:r>
      <w:r w:rsidR="006A574D" w:rsidRPr="00CD09E3">
        <w:rPr>
          <w:rFonts w:ascii="ＭＳ 明朝" w:hAnsi="ＭＳ 明朝"/>
          <w:noProof/>
          <w:kern w:val="0"/>
        </w:rPr>
        <w:t>)</w:t>
      </w:r>
    </w:p>
    <w:p w:rsidR="00CD09E3" w:rsidRDefault="00CD09E3" w:rsidP="00C14695">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（４）</w:t>
      </w:r>
      <w:r w:rsidRPr="00CD09E3">
        <w:rPr>
          <w:rFonts w:ascii="ＭＳ 明朝" w:hAnsi="ＭＳ 明朝" w:hint="eastAsia"/>
          <w:noProof/>
          <w:kern w:val="0"/>
        </w:rPr>
        <w:t>委任状</w:t>
      </w:r>
      <w:r w:rsidRPr="00CD09E3">
        <w:rPr>
          <w:rFonts w:ascii="ＭＳ 明朝" w:hAnsi="ＭＳ 明朝"/>
          <w:noProof/>
          <w:kern w:val="0"/>
        </w:rPr>
        <w:t>(</w:t>
      </w:r>
      <w:r w:rsidR="00E51FD0">
        <w:rPr>
          <w:rFonts w:ascii="ＭＳ 明朝" w:hAnsi="ＭＳ 明朝" w:hint="eastAsia"/>
          <w:noProof/>
          <w:kern w:val="0"/>
        </w:rPr>
        <w:t>所有者等が</w:t>
      </w:r>
      <w:r w:rsidRPr="00CD09E3">
        <w:rPr>
          <w:rFonts w:ascii="ＭＳ 明朝" w:hAnsi="ＭＳ 明朝" w:hint="eastAsia"/>
          <w:noProof/>
          <w:kern w:val="0"/>
        </w:rPr>
        <w:t>手続を他の者に委任する場合に限る。</w:t>
      </w:r>
      <w:r w:rsidRPr="00CD09E3">
        <w:rPr>
          <w:rFonts w:ascii="ＭＳ 明朝" w:hAnsi="ＭＳ 明朝"/>
          <w:noProof/>
          <w:kern w:val="0"/>
        </w:rPr>
        <w:t>)</w:t>
      </w:r>
    </w:p>
    <w:p w:rsidR="00D3639E" w:rsidRDefault="00CD09E3" w:rsidP="00C14695">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（５</w:t>
      </w:r>
      <w:r w:rsidR="00771932">
        <w:rPr>
          <w:rFonts w:ascii="ＭＳ 明朝" w:hAnsi="ＭＳ 明朝" w:hint="eastAsia"/>
          <w:noProof/>
          <w:kern w:val="0"/>
        </w:rPr>
        <w:t>）前各号に掲げるもののほか、市長が必要と認める書類</w:t>
      </w:r>
    </w:p>
    <w:p w:rsidR="00C16860" w:rsidRDefault="000C41E6" w:rsidP="000C41E6">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 xml:space="preserve">２　</w:t>
      </w:r>
      <w:r w:rsidRPr="000C41E6">
        <w:rPr>
          <w:rFonts w:ascii="ＭＳ 明朝" w:hAnsi="ＭＳ 明朝" w:hint="eastAsia"/>
          <w:noProof/>
          <w:kern w:val="0"/>
        </w:rPr>
        <w:t>市長は</w:t>
      </w:r>
      <w:r w:rsidR="00C14695">
        <w:rPr>
          <w:rFonts w:ascii="ＭＳ 明朝" w:hAnsi="ＭＳ 明朝" w:hint="eastAsia"/>
          <w:noProof/>
          <w:kern w:val="0"/>
        </w:rPr>
        <w:t>、</w:t>
      </w:r>
      <w:r w:rsidRPr="000C41E6">
        <w:rPr>
          <w:rFonts w:ascii="ＭＳ 明朝" w:hAnsi="ＭＳ 明朝" w:hint="eastAsia"/>
          <w:noProof/>
          <w:kern w:val="0"/>
        </w:rPr>
        <w:t>前項の規定による登録の申</w:t>
      </w:r>
      <w:r w:rsidR="00B60FC2">
        <w:rPr>
          <w:rFonts w:ascii="ＭＳ 明朝" w:hAnsi="ＭＳ 明朝" w:hint="eastAsia"/>
          <w:noProof/>
          <w:kern w:val="0"/>
        </w:rPr>
        <w:t>し</w:t>
      </w:r>
      <w:r w:rsidRPr="000C41E6">
        <w:rPr>
          <w:rFonts w:ascii="ＭＳ 明朝" w:hAnsi="ＭＳ 明朝" w:hint="eastAsia"/>
          <w:noProof/>
          <w:kern w:val="0"/>
        </w:rPr>
        <w:t>込</w:t>
      </w:r>
      <w:r w:rsidR="00B60FC2">
        <w:rPr>
          <w:rFonts w:ascii="ＭＳ 明朝" w:hAnsi="ＭＳ 明朝" w:hint="eastAsia"/>
          <w:noProof/>
          <w:kern w:val="0"/>
        </w:rPr>
        <w:t>み</w:t>
      </w:r>
      <w:r w:rsidRPr="000C41E6">
        <w:rPr>
          <w:rFonts w:ascii="ＭＳ 明朝" w:hAnsi="ＭＳ 明朝" w:hint="eastAsia"/>
          <w:noProof/>
          <w:kern w:val="0"/>
        </w:rPr>
        <w:t>があったときは</w:t>
      </w:r>
      <w:r w:rsidR="00C14695">
        <w:rPr>
          <w:rFonts w:ascii="ＭＳ 明朝" w:hAnsi="ＭＳ 明朝" w:hint="eastAsia"/>
          <w:noProof/>
          <w:kern w:val="0"/>
        </w:rPr>
        <w:t>、</w:t>
      </w:r>
      <w:r w:rsidRPr="000C41E6">
        <w:rPr>
          <w:rFonts w:ascii="ＭＳ 明朝" w:hAnsi="ＭＳ 明朝" w:hint="eastAsia"/>
          <w:noProof/>
          <w:kern w:val="0"/>
        </w:rPr>
        <w:t>その内容を確認し</w:t>
      </w:r>
      <w:r w:rsidR="00C16860">
        <w:rPr>
          <w:rFonts w:ascii="ＭＳ 明朝" w:hAnsi="ＭＳ 明朝" w:hint="eastAsia"/>
          <w:noProof/>
          <w:kern w:val="0"/>
        </w:rPr>
        <w:t>登録事業者に通知することができる。</w:t>
      </w:r>
    </w:p>
    <w:p w:rsidR="007511BA" w:rsidRDefault="007511BA" w:rsidP="000C41E6">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３　登録事業者は、前項の規定による通知を受けて媒介を希望する場合は、市長に報告するものとする。</w:t>
      </w:r>
    </w:p>
    <w:p w:rsidR="007511BA" w:rsidRDefault="007511BA" w:rsidP="000C41E6">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４　市長は、前項の規定による媒介を希望する登録事業者を</w:t>
      </w:r>
      <w:r w:rsidRPr="007511BA">
        <w:rPr>
          <w:rFonts w:ascii="ＭＳ 明朝" w:hAnsi="ＭＳ 明朝" w:hint="eastAsia"/>
          <w:noProof/>
          <w:kern w:val="0"/>
        </w:rPr>
        <w:t>潟上市空き家バンク媒介</w:t>
      </w:r>
      <w:r>
        <w:rPr>
          <w:rFonts w:ascii="ＭＳ 明朝" w:hAnsi="ＭＳ 明朝" w:hint="eastAsia"/>
          <w:noProof/>
          <w:kern w:val="0"/>
        </w:rPr>
        <w:t>希望登録事業者</w:t>
      </w:r>
      <w:r w:rsidR="00FE5645">
        <w:rPr>
          <w:rFonts w:ascii="ＭＳ 明朝" w:hAnsi="ＭＳ 明朝" w:hint="eastAsia"/>
          <w:noProof/>
          <w:kern w:val="0"/>
        </w:rPr>
        <w:t>通知書（様式第４</w:t>
      </w:r>
      <w:r w:rsidRPr="007511BA">
        <w:rPr>
          <w:rFonts w:ascii="ＭＳ 明朝" w:hAnsi="ＭＳ 明朝" w:hint="eastAsia"/>
          <w:noProof/>
          <w:kern w:val="0"/>
        </w:rPr>
        <w:t>号）により所有者等に通知するものとする。</w:t>
      </w:r>
    </w:p>
    <w:p w:rsidR="007511BA" w:rsidRDefault="007511BA" w:rsidP="000C41E6">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５</w:t>
      </w:r>
      <w:r w:rsidR="00C16860">
        <w:rPr>
          <w:rFonts w:ascii="ＭＳ 明朝" w:hAnsi="ＭＳ 明朝" w:hint="eastAsia"/>
          <w:noProof/>
          <w:kern w:val="0"/>
        </w:rPr>
        <w:t xml:space="preserve">　</w:t>
      </w:r>
      <w:r>
        <w:rPr>
          <w:rFonts w:ascii="ＭＳ 明朝" w:hAnsi="ＭＳ 明朝" w:hint="eastAsia"/>
          <w:noProof/>
          <w:kern w:val="0"/>
        </w:rPr>
        <w:t>所有者等は、前項に規定する通知を受けたときは、速やかに</w:t>
      </w:r>
      <w:r w:rsidRPr="007511BA">
        <w:rPr>
          <w:rFonts w:ascii="ＭＳ 明朝" w:hAnsi="ＭＳ 明朝" w:hint="eastAsia"/>
          <w:noProof/>
          <w:kern w:val="0"/>
        </w:rPr>
        <w:t>登録事業者と媒介契約を締結</w:t>
      </w:r>
      <w:r w:rsidR="00D3545B">
        <w:rPr>
          <w:rFonts w:ascii="ＭＳ 明朝" w:hAnsi="ＭＳ 明朝" w:hint="eastAsia"/>
          <w:noProof/>
          <w:kern w:val="0"/>
        </w:rPr>
        <w:t>し</w:t>
      </w:r>
      <w:r w:rsidR="00D3545B" w:rsidRPr="005F5E85">
        <w:rPr>
          <w:rFonts w:ascii="ＭＳ 明朝" w:hAnsi="ＭＳ 明朝" w:hint="eastAsia"/>
          <w:noProof/>
          <w:kern w:val="0"/>
        </w:rPr>
        <w:t>、締結した</w:t>
      </w:r>
      <w:r w:rsidR="001E051E" w:rsidRPr="005F5E85">
        <w:rPr>
          <w:rFonts w:ascii="ＭＳ 明朝" w:hAnsi="ＭＳ 明朝" w:hint="eastAsia"/>
          <w:noProof/>
          <w:kern w:val="0"/>
        </w:rPr>
        <w:t>ときはその</w:t>
      </w:r>
      <w:r w:rsidR="00D3545B" w:rsidRPr="005F5E85">
        <w:rPr>
          <w:rFonts w:ascii="ＭＳ 明朝" w:hAnsi="ＭＳ 明朝" w:hint="eastAsia"/>
          <w:noProof/>
          <w:kern w:val="0"/>
        </w:rPr>
        <w:t>旨を市長に報告</w:t>
      </w:r>
      <w:r w:rsidR="00D3545B">
        <w:rPr>
          <w:rFonts w:ascii="ＭＳ 明朝" w:hAnsi="ＭＳ 明朝" w:hint="eastAsia"/>
          <w:noProof/>
          <w:kern w:val="0"/>
        </w:rPr>
        <w:t>す</w:t>
      </w:r>
      <w:r>
        <w:rPr>
          <w:rFonts w:ascii="ＭＳ 明朝" w:hAnsi="ＭＳ 明朝" w:hint="eastAsia"/>
          <w:noProof/>
          <w:kern w:val="0"/>
        </w:rPr>
        <w:t>るものとする。</w:t>
      </w:r>
    </w:p>
    <w:p w:rsidR="000C41E6" w:rsidRDefault="00117F9E" w:rsidP="000C41E6">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６</w:t>
      </w:r>
      <w:r w:rsidR="000C41E6">
        <w:rPr>
          <w:rFonts w:ascii="ＭＳ 明朝" w:hAnsi="ＭＳ 明朝" w:hint="eastAsia"/>
          <w:noProof/>
          <w:kern w:val="0"/>
        </w:rPr>
        <w:t xml:space="preserve">　</w:t>
      </w:r>
      <w:r w:rsidR="000C41E6" w:rsidRPr="000C41E6">
        <w:rPr>
          <w:rFonts w:ascii="ＭＳ 明朝" w:hAnsi="ＭＳ 明朝" w:hint="eastAsia"/>
          <w:noProof/>
          <w:kern w:val="0"/>
        </w:rPr>
        <w:t>市長は</w:t>
      </w:r>
      <w:r w:rsidR="00C14695">
        <w:rPr>
          <w:rFonts w:ascii="ＭＳ 明朝" w:hAnsi="ＭＳ 明朝" w:hint="eastAsia"/>
          <w:noProof/>
          <w:kern w:val="0"/>
        </w:rPr>
        <w:t>、</w:t>
      </w:r>
      <w:r w:rsidR="003A3FD5" w:rsidRPr="003A3FD5">
        <w:rPr>
          <w:rFonts w:ascii="ＭＳ 明朝" w:hAnsi="ＭＳ 明朝" w:hint="eastAsia"/>
          <w:noProof/>
          <w:kern w:val="0"/>
        </w:rPr>
        <w:t>所有者等が</w:t>
      </w:r>
      <w:r w:rsidR="004277C6">
        <w:rPr>
          <w:rFonts w:ascii="ＭＳ 明朝" w:hAnsi="ＭＳ 明朝" w:hint="eastAsia"/>
          <w:noProof/>
          <w:kern w:val="0"/>
        </w:rPr>
        <w:t>前項の規定又は</w:t>
      </w:r>
      <w:r w:rsidR="00290786">
        <w:rPr>
          <w:rFonts w:ascii="ＭＳ 明朝" w:hAnsi="ＭＳ 明朝" w:hint="eastAsia"/>
          <w:noProof/>
          <w:kern w:val="0"/>
        </w:rPr>
        <w:t>その他の手段により</w:t>
      </w:r>
      <w:r w:rsidR="003A3FD5" w:rsidRPr="003A3FD5">
        <w:rPr>
          <w:rFonts w:ascii="ＭＳ 明朝" w:hAnsi="ＭＳ 明朝" w:hint="eastAsia"/>
          <w:noProof/>
          <w:kern w:val="0"/>
        </w:rPr>
        <w:t>登録事業者と媒介契約を締結</w:t>
      </w:r>
      <w:r w:rsidR="008B4026">
        <w:rPr>
          <w:rFonts w:ascii="ＭＳ 明朝" w:hAnsi="ＭＳ 明朝" w:hint="eastAsia"/>
          <w:noProof/>
          <w:kern w:val="0"/>
        </w:rPr>
        <w:t>した</w:t>
      </w:r>
      <w:r w:rsidR="003A3FD5" w:rsidRPr="003A3FD5">
        <w:rPr>
          <w:rFonts w:ascii="ＭＳ 明朝" w:hAnsi="ＭＳ 明朝" w:hint="eastAsia"/>
          <w:noProof/>
          <w:kern w:val="0"/>
        </w:rPr>
        <w:t>ときは</w:t>
      </w:r>
      <w:r w:rsidR="00C14695">
        <w:rPr>
          <w:rFonts w:ascii="ＭＳ 明朝" w:hAnsi="ＭＳ 明朝" w:hint="eastAsia"/>
          <w:noProof/>
          <w:kern w:val="0"/>
        </w:rPr>
        <w:t>、当該空き家を空き家バンク</w:t>
      </w:r>
      <w:r w:rsidR="000C41E6" w:rsidRPr="000C41E6">
        <w:rPr>
          <w:rFonts w:ascii="ＭＳ 明朝" w:hAnsi="ＭＳ 明朝" w:hint="eastAsia"/>
          <w:noProof/>
          <w:kern w:val="0"/>
        </w:rPr>
        <w:t>に登録するとともに</w:t>
      </w:r>
      <w:r w:rsidR="00C14695">
        <w:rPr>
          <w:rFonts w:ascii="ＭＳ 明朝" w:hAnsi="ＭＳ 明朝" w:hint="eastAsia"/>
          <w:noProof/>
          <w:kern w:val="0"/>
        </w:rPr>
        <w:t>、</w:t>
      </w:r>
      <w:r w:rsidR="00A0562C">
        <w:rPr>
          <w:rFonts w:ascii="ＭＳ 明朝" w:hAnsi="ＭＳ 明朝" w:hint="eastAsia"/>
          <w:noProof/>
          <w:kern w:val="0"/>
        </w:rPr>
        <w:t>登録された空き家（以下「物件」という。）について、</w:t>
      </w:r>
      <w:r w:rsidR="000C41E6">
        <w:rPr>
          <w:rFonts w:ascii="ＭＳ 明朝" w:hAnsi="ＭＳ 明朝" w:hint="eastAsia"/>
          <w:noProof/>
          <w:kern w:val="0"/>
        </w:rPr>
        <w:t>潟上市</w:t>
      </w:r>
      <w:r w:rsidR="007B598D">
        <w:rPr>
          <w:rFonts w:ascii="ＭＳ 明朝" w:hAnsi="ＭＳ 明朝" w:hint="eastAsia"/>
          <w:noProof/>
          <w:kern w:val="0"/>
        </w:rPr>
        <w:t>空き家バンク</w:t>
      </w:r>
      <w:r w:rsidR="002A0211">
        <w:rPr>
          <w:rFonts w:ascii="ＭＳ 明朝" w:hAnsi="ＭＳ 明朝" w:hint="eastAsia"/>
          <w:noProof/>
          <w:kern w:val="0"/>
        </w:rPr>
        <w:t>空き家</w:t>
      </w:r>
      <w:r w:rsidR="000C41E6" w:rsidRPr="000C41E6">
        <w:rPr>
          <w:rFonts w:ascii="ＭＳ 明朝" w:hAnsi="ＭＳ 明朝" w:hint="eastAsia"/>
          <w:noProof/>
          <w:kern w:val="0"/>
        </w:rPr>
        <w:t>登録完</w:t>
      </w:r>
      <w:r w:rsidR="007B598D">
        <w:rPr>
          <w:rFonts w:ascii="ＭＳ 明朝" w:hAnsi="ＭＳ 明朝" w:hint="eastAsia"/>
          <w:noProof/>
          <w:kern w:val="0"/>
        </w:rPr>
        <w:t>了通知書</w:t>
      </w:r>
      <w:r w:rsidR="00FE5645">
        <w:rPr>
          <w:rFonts w:ascii="ＭＳ 明朝" w:hAnsi="ＭＳ 明朝" w:hint="eastAsia"/>
          <w:noProof/>
          <w:kern w:val="0"/>
        </w:rPr>
        <w:t>（様式第５</w:t>
      </w:r>
      <w:r w:rsidR="007B598D">
        <w:rPr>
          <w:rFonts w:ascii="ＭＳ 明朝" w:hAnsi="ＭＳ 明朝" w:hint="eastAsia"/>
          <w:noProof/>
          <w:kern w:val="0"/>
        </w:rPr>
        <w:t>号）（以下「登録完了通知」という。）により</w:t>
      </w:r>
      <w:r w:rsidR="009F4A6A">
        <w:rPr>
          <w:rFonts w:ascii="ＭＳ 明朝" w:hAnsi="ＭＳ 明朝" w:hint="eastAsia"/>
          <w:noProof/>
          <w:kern w:val="0"/>
        </w:rPr>
        <w:t>所有者等</w:t>
      </w:r>
      <w:r w:rsidR="000C41E6" w:rsidRPr="000C41E6">
        <w:rPr>
          <w:rFonts w:ascii="ＭＳ 明朝" w:hAnsi="ＭＳ 明朝" w:hint="eastAsia"/>
          <w:noProof/>
          <w:kern w:val="0"/>
        </w:rPr>
        <w:t>に通知するものとする。</w:t>
      </w:r>
    </w:p>
    <w:p w:rsidR="00297352" w:rsidRDefault="00117F9E" w:rsidP="000C41E6">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７</w:t>
      </w:r>
      <w:r w:rsidR="00297352">
        <w:rPr>
          <w:rFonts w:ascii="ＭＳ 明朝" w:hAnsi="ＭＳ 明朝" w:hint="eastAsia"/>
          <w:noProof/>
          <w:kern w:val="0"/>
        </w:rPr>
        <w:t xml:space="preserve">　</w:t>
      </w:r>
      <w:r w:rsidR="00297352" w:rsidRPr="000C41E6">
        <w:rPr>
          <w:rFonts w:ascii="ＭＳ 明朝" w:hAnsi="ＭＳ 明朝" w:hint="eastAsia"/>
          <w:noProof/>
          <w:kern w:val="0"/>
        </w:rPr>
        <w:t>市長は</w:t>
      </w:r>
      <w:r w:rsidR="00297352">
        <w:rPr>
          <w:rFonts w:ascii="ＭＳ 明朝" w:hAnsi="ＭＳ 明朝" w:hint="eastAsia"/>
          <w:noProof/>
          <w:kern w:val="0"/>
        </w:rPr>
        <w:t>、</w:t>
      </w:r>
      <w:r w:rsidR="00297352" w:rsidRPr="000C41E6">
        <w:rPr>
          <w:rFonts w:ascii="ＭＳ 明朝" w:hAnsi="ＭＳ 明朝" w:hint="eastAsia"/>
          <w:noProof/>
          <w:kern w:val="0"/>
        </w:rPr>
        <w:t>前項の規定による登録</w:t>
      </w:r>
      <w:r w:rsidR="00297352">
        <w:rPr>
          <w:rFonts w:ascii="ＭＳ 明朝" w:hAnsi="ＭＳ 明朝" w:hint="eastAsia"/>
          <w:noProof/>
          <w:kern w:val="0"/>
        </w:rPr>
        <w:t>がされたときは、</w:t>
      </w:r>
      <w:r w:rsidR="00297352" w:rsidRPr="000C41E6">
        <w:rPr>
          <w:rFonts w:ascii="ＭＳ 明朝" w:hAnsi="ＭＳ 明朝" w:hint="eastAsia"/>
          <w:noProof/>
          <w:kern w:val="0"/>
        </w:rPr>
        <w:t>その内容を</w:t>
      </w:r>
      <w:r>
        <w:rPr>
          <w:rFonts w:ascii="ＭＳ 明朝" w:hAnsi="ＭＳ 明朝" w:hint="eastAsia"/>
          <w:noProof/>
          <w:kern w:val="0"/>
        </w:rPr>
        <w:t>媒介契約を締結した登録事業者（以下「媒介業者」という。）</w:t>
      </w:r>
      <w:r w:rsidR="00297352">
        <w:rPr>
          <w:rFonts w:ascii="ＭＳ 明朝" w:hAnsi="ＭＳ 明朝" w:hint="eastAsia"/>
          <w:noProof/>
          <w:kern w:val="0"/>
        </w:rPr>
        <w:t>に通知することができる。</w:t>
      </w:r>
    </w:p>
    <w:p w:rsidR="00C14695" w:rsidRPr="000C41E6" w:rsidRDefault="00C14695" w:rsidP="00C14695">
      <w:pPr>
        <w:autoSpaceDE w:val="0"/>
        <w:autoSpaceDN w:val="0"/>
        <w:adjustRightInd w:val="0"/>
        <w:spacing w:line="420" w:lineRule="atLeast"/>
        <w:ind w:leftChars="100" w:left="458" w:hangingChars="100" w:hanging="229"/>
        <w:jc w:val="left"/>
        <w:rPr>
          <w:rFonts w:ascii="ＭＳ 明朝"/>
          <w:noProof/>
          <w:kern w:val="0"/>
        </w:rPr>
      </w:pPr>
      <w:r w:rsidRPr="00B5046D">
        <w:rPr>
          <w:rFonts w:ascii="ＭＳ 明朝" w:hAnsi="ＭＳ 明朝" w:hint="eastAsia"/>
          <w:noProof/>
          <w:kern w:val="0"/>
        </w:rPr>
        <w:t>（</w:t>
      </w:r>
      <w:r w:rsidR="00B21FD9">
        <w:rPr>
          <w:rFonts w:ascii="ＭＳ 明朝" w:hAnsi="ＭＳ 明朝" w:hint="eastAsia"/>
          <w:noProof/>
          <w:kern w:val="0"/>
        </w:rPr>
        <w:t>物件</w:t>
      </w:r>
      <w:r w:rsidRPr="00C14695">
        <w:rPr>
          <w:rFonts w:ascii="ＭＳ 明朝" w:hAnsi="ＭＳ 明朝" w:hint="eastAsia"/>
          <w:noProof/>
          <w:kern w:val="0"/>
        </w:rPr>
        <w:t>登録事項の変更</w:t>
      </w:r>
      <w:r w:rsidRPr="00B5046D">
        <w:rPr>
          <w:rFonts w:ascii="ＭＳ 明朝" w:hAnsi="ＭＳ 明朝" w:hint="eastAsia"/>
          <w:noProof/>
          <w:kern w:val="0"/>
        </w:rPr>
        <w:t>）</w:t>
      </w:r>
    </w:p>
    <w:p w:rsidR="00C14695" w:rsidRDefault="00C14695" w:rsidP="00C14695">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第５</w:t>
      </w:r>
      <w:r w:rsidRPr="00B5046D">
        <w:rPr>
          <w:rFonts w:ascii="ＭＳ 明朝" w:hAnsi="ＭＳ 明朝" w:hint="eastAsia"/>
          <w:noProof/>
          <w:kern w:val="0"/>
        </w:rPr>
        <w:t>条</w:t>
      </w:r>
      <w:r w:rsidRPr="00B5046D">
        <w:rPr>
          <w:rFonts w:ascii="ＭＳ 明朝" w:hAnsi="ＭＳ 明朝"/>
          <w:noProof/>
          <w:kern w:val="0"/>
        </w:rPr>
        <w:t xml:space="preserve"> </w:t>
      </w:r>
      <w:r w:rsidRPr="00C14695">
        <w:rPr>
          <w:rFonts w:ascii="ＭＳ 明朝" w:hAnsi="ＭＳ 明朝" w:hint="eastAsia"/>
          <w:noProof/>
          <w:kern w:val="0"/>
        </w:rPr>
        <w:t>登録完了通知を受けた</w:t>
      </w:r>
      <w:r w:rsidR="009F4A6A">
        <w:rPr>
          <w:rFonts w:ascii="ＭＳ 明朝" w:hAnsi="ＭＳ 明朝" w:hint="eastAsia"/>
          <w:noProof/>
          <w:kern w:val="0"/>
        </w:rPr>
        <w:t>所有者等</w:t>
      </w:r>
      <w:r w:rsidR="007B598D">
        <w:rPr>
          <w:rFonts w:ascii="ＭＳ 明朝" w:hAnsi="ＭＳ 明朝" w:hint="eastAsia"/>
          <w:noProof/>
          <w:kern w:val="0"/>
        </w:rPr>
        <w:t>（以下「</w:t>
      </w:r>
      <w:r w:rsidR="009C2C75">
        <w:rPr>
          <w:rFonts w:ascii="ＭＳ 明朝" w:hAnsi="ＭＳ 明朝" w:hint="eastAsia"/>
          <w:noProof/>
          <w:kern w:val="0"/>
        </w:rPr>
        <w:t>物件</w:t>
      </w:r>
      <w:r>
        <w:rPr>
          <w:rFonts w:ascii="ＭＳ 明朝" w:hAnsi="ＭＳ 明朝" w:hint="eastAsia"/>
          <w:noProof/>
          <w:kern w:val="0"/>
        </w:rPr>
        <w:t>登録者」という。）は、</w:t>
      </w:r>
      <w:r w:rsidR="00A0562C">
        <w:rPr>
          <w:rFonts w:ascii="ＭＳ 明朝" w:hAnsi="ＭＳ 明朝" w:hint="eastAsia"/>
          <w:noProof/>
          <w:kern w:val="0"/>
        </w:rPr>
        <w:t>物件</w:t>
      </w:r>
      <w:r w:rsidR="007B598D">
        <w:rPr>
          <w:rFonts w:ascii="ＭＳ 明朝" w:hAnsi="ＭＳ 明朝" w:hint="eastAsia"/>
          <w:noProof/>
          <w:kern w:val="0"/>
        </w:rPr>
        <w:t>の</w:t>
      </w:r>
      <w:r w:rsidRPr="00C14695">
        <w:rPr>
          <w:rFonts w:ascii="ＭＳ 明朝" w:hAnsi="ＭＳ 明朝" w:hint="eastAsia"/>
          <w:noProof/>
          <w:kern w:val="0"/>
        </w:rPr>
        <w:t>登録事項に変更があったときは</w:t>
      </w:r>
      <w:r>
        <w:rPr>
          <w:rFonts w:ascii="ＭＳ 明朝" w:hAnsi="ＭＳ 明朝" w:hint="eastAsia"/>
          <w:noProof/>
          <w:kern w:val="0"/>
        </w:rPr>
        <w:t>、潟上市</w:t>
      </w:r>
      <w:r w:rsidR="007B598D">
        <w:rPr>
          <w:rFonts w:ascii="ＭＳ 明朝" w:hAnsi="ＭＳ 明朝" w:hint="eastAsia"/>
          <w:noProof/>
          <w:kern w:val="0"/>
        </w:rPr>
        <w:t>空き家バンク</w:t>
      </w:r>
      <w:r w:rsidR="002A0211">
        <w:rPr>
          <w:rFonts w:ascii="ＭＳ 明朝" w:hAnsi="ＭＳ 明朝" w:hint="eastAsia"/>
          <w:noProof/>
          <w:kern w:val="0"/>
        </w:rPr>
        <w:t>物件</w:t>
      </w:r>
      <w:r w:rsidR="00FE5645">
        <w:rPr>
          <w:rFonts w:ascii="ＭＳ 明朝" w:hAnsi="ＭＳ 明朝" w:hint="eastAsia"/>
          <w:noProof/>
          <w:kern w:val="0"/>
        </w:rPr>
        <w:t>登録事項変更届出書（様式第６</w:t>
      </w:r>
      <w:r w:rsidRPr="00C14695">
        <w:rPr>
          <w:rFonts w:ascii="ＭＳ 明朝" w:hAnsi="ＭＳ 明朝" w:hint="eastAsia"/>
          <w:noProof/>
          <w:kern w:val="0"/>
        </w:rPr>
        <w:t>号）を市長に提出しなければならない。</w:t>
      </w:r>
    </w:p>
    <w:p w:rsidR="00C14695" w:rsidRDefault="00C14695" w:rsidP="00C14695">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 xml:space="preserve">２　</w:t>
      </w:r>
      <w:r w:rsidR="007B598D">
        <w:rPr>
          <w:rFonts w:ascii="ＭＳ 明朝" w:hAnsi="ＭＳ 明朝" w:hint="eastAsia"/>
          <w:noProof/>
          <w:kern w:val="0"/>
        </w:rPr>
        <w:t>市長は、</w:t>
      </w:r>
      <w:r w:rsidRPr="00C14695">
        <w:rPr>
          <w:rFonts w:ascii="ＭＳ 明朝" w:hAnsi="ＭＳ 明朝" w:hint="eastAsia"/>
          <w:noProof/>
          <w:kern w:val="0"/>
        </w:rPr>
        <w:t>前項の規定による届出を受け</w:t>
      </w:r>
      <w:r>
        <w:rPr>
          <w:rFonts w:ascii="ＭＳ 明朝" w:hAnsi="ＭＳ 明朝" w:hint="eastAsia"/>
          <w:noProof/>
          <w:kern w:val="0"/>
        </w:rPr>
        <w:t>、</w:t>
      </w:r>
      <w:r w:rsidR="00A0562C">
        <w:rPr>
          <w:rFonts w:ascii="ＭＳ 明朝" w:hAnsi="ＭＳ 明朝" w:hint="eastAsia"/>
          <w:noProof/>
          <w:kern w:val="0"/>
        </w:rPr>
        <w:t>物件</w:t>
      </w:r>
      <w:r w:rsidRPr="00C14695">
        <w:rPr>
          <w:rFonts w:ascii="ＭＳ 明朝" w:hAnsi="ＭＳ 明朝" w:hint="eastAsia"/>
          <w:noProof/>
          <w:kern w:val="0"/>
        </w:rPr>
        <w:t>の登録事項を変更したときは</w:t>
      </w:r>
      <w:r>
        <w:rPr>
          <w:rFonts w:ascii="ＭＳ 明朝" w:hAnsi="ＭＳ 明朝" w:hint="eastAsia"/>
          <w:noProof/>
          <w:kern w:val="0"/>
        </w:rPr>
        <w:t>、潟上市</w:t>
      </w:r>
      <w:r w:rsidR="007B598D">
        <w:rPr>
          <w:rFonts w:ascii="ＭＳ 明朝" w:hAnsi="ＭＳ 明朝" w:hint="eastAsia"/>
          <w:noProof/>
          <w:kern w:val="0"/>
        </w:rPr>
        <w:t>空き家バンク</w:t>
      </w:r>
      <w:r w:rsidR="002A0211">
        <w:rPr>
          <w:rFonts w:ascii="ＭＳ 明朝" w:hAnsi="ＭＳ 明朝" w:hint="eastAsia"/>
          <w:noProof/>
          <w:kern w:val="0"/>
        </w:rPr>
        <w:t>物件</w:t>
      </w:r>
      <w:r w:rsidRPr="00C14695">
        <w:rPr>
          <w:rFonts w:ascii="ＭＳ 明朝" w:hAnsi="ＭＳ 明朝" w:hint="eastAsia"/>
          <w:noProof/>
          <w:kern w:val="0"/>
        </w:rPr>
        <w:t>登録事項変更通知書（様式第</w:t>
      </w:r>
      <w:r w:rsidR="00FE5645">
        <w:rPr>
          <w:rFonts w:ascii="ＭＳ 明朝" w:hAnsi="ＭＳ 明朝" w:hint="eastAsia"/>
          <w:noProof/>
          <w:kern w:val="0"/>
        </w:rPr>
        <w:t>７</w:t>
      </w:r>
      <w:r w:rsidRPr="00C14695">
        <w:rPr>
          <w:rFonts w:ascii="ＭＳ 明朝" w:hAnsi="ＭＳ 明朝" w:hint="eastAsia"/>
          <w:noProof/>
          <w:kern w:val="0"/>
        </w:rPr>
        <w:t>号）により</w:t>
      </w:r>
      <w:r w:rsidR="009C2C75">
        <w:rPr>
          <w:rFonts w:ascii="ＭＳ 明朝" w:hAnsi="ＭＳ 明朝" w:hint="eastAsia"/>
          <w:noProof/>
          <w:kern w:val="0"/>
        </w:rPr>
        <w:t>物件</w:t>
      </w:r>
      <w:r w:rsidRPr="00C14695">
        <w:rPr>
          <w:rFonts w:ascii="ＭＳ 明朝" w:hAnsi="ＭＳ 明朝" w:hint="eastAsia"/>
          <w:noProof/>
          <w:kern w:val="0"/>
        </w:rPr>
        <w:t>登録者に通知するものとする。</w:t>
      </w:r>
    </w:p>
    <w:p w:rsidR="00EA161F" w:rsidRDefault="00EA161F" w:rsidP="00EA161F">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 xml:space="preserve">３　</w:t>
      </w:r>
      <w:r w:rsidRPr="00EA161F">
        <w:rPr>
          <w:rFonts w:ascii="ＭＳ 明朝" w:hAnsi="ＭＳ 明朝" w:hint="eastAsia"/>
          <w:noProof/>
          <w:kern w:val="0"/>
        </w:rPr>
        <w:t>市長は、前項の規定による物件の登録事項を変更したときは、その内容を</w:t>
      </w:r>
      <w:r w:rsidR="009B2FF0">
        <w:rPr>
          <w:rFonts w:ascii="ＭＳ 明朝" w:hAnsi="ＭＳ 明朝" w:hint="eastAsia"/>
          <w:noProof/>
          <w:kern w:val="0"/>
        </w:rPr>
        <w:t>媒介業者</w:t>
      </w:r>
      <w:r w:rsidRPr="00EA161F">
        <w:rPr>
          <w:rFonts w:ascii="ＭＳ 明朝" w:hAnsi="ＭＳ 明朝" w:hint="eastAsia"/>
          <w:noProof/>
          <w:kern w:val="0"/>
        </w:rPr>
        <w:t>に通知することができる。</w:t>
      </w:r>
    </w:p>
    <w:p w:rsidR="007B598D" w:rsidRPr="000C41E6" w:rsidRDefault="007B598D" w:rsidP="007B598D">
      <w:pPr>
        <w:autoSpaceDE w:val="0"/>
        <w:autoSpaceDN w:val="0"/>
        <w:adjustRightInd w:val="0"/>
        <w:spacing w:line="420" w:lineRule="atLeast"/>
        <w:ind w:leftChars="100" w:left="458" w:hangingChars="100" w:hanging="229"/>
        <w:jc w:val="left"/>
        <w:rPr>
          <w:rFonts w:ascii="ＭＳ 明朝"/>
          <w:noProof/>
          <w:kern w:val="0"/>
        </w:rPr>
      </w:pPr>
      <w:r w:rsidRPr="00B5046D">
        <w:rPr>
          <w:rFonts w:ascii="ＭＳ 明朝" w:hAnsi="ＭＳ 明朝" w:hint="eastAsia"/>
          <w:noProof/>
          <w:kern w:val="0"/>
        </w:rPr>
        <w:t>（</w:t>
      </w:r>
      <w:r w:rsidR="00026102">
        <w:rPr>
          <w:rFonts w:ascii="ＭＳ 明朝" w:hAnsi="ＭＳ 明朝" w:hint="eastAsia"/>
          <w:noProof/>
          <w:kern w:val="0"/>
        </w:rPr>
        <w:t>物件</w:t>
      </w:r>
      <w:r w:rsidR="00B17CE0" w:rsidRPr="00B17CE0">
        <w:rPr>
          <w:rFonts w:ascii="ＭＳ 明朝" w:hAnsi="ＭＳ 明朝" w:hint="eastAsia"/>
          <w:noProof/>
          <w:kern w:val="0"/>
        </w:rPr>
        <w:t>登録</w:t>
      </w:r>
      <w:r w:rsidR="00B17CE0">
        <w:rPr>
          <w:rFonts w:ascii="ＭＳ 明朝" w:hAnsi="ＭＳ 明朝" w:hint="eastAsia"/>
          <w:noProof/>
          <w:kern w:val="0"/>
        </w:rPr>
        <w:t>事項</w:t>
      </w:r>
      <w:r w:rsidR="00B17CE0" w:rsidRPr="00B17CE0">
        <w:rPr>
          <w:rFonts w:ascii="ＭＳ 明朝" w:hAnsi="ＭＳ 明朝" w:hint="eastAsia"/>
          <w:noProof/>
          <w:kern w:val="0"/>
        </w:rPr>
        <w:t>の抹消</w:t>
      </w:r>
      <w:r w:rsidRPr="00B5046D">
        <w:rPr>
          <w:rFonts w:ascii="ＭＳ 明朝" w:hAnsi="ＭＳ 明朝" w:hint="eastAsia"/>
          <w:noProof/>
          <w:kern w:val="0"/>
        </w:rPr>
        <w:t>）</w:t>
      </w:r>
    </w:p>
    <w:p w:rsidR="007B598D" w:rsidRDefault="007B598D"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第６</w:t>
      </w:r>
      <w:r w:rsidRPr="00B5046D">
        <w:rPr>
          <w:rFonts w:ascii="ＭＳ 明朝" w:hAnsi="ＭＳ 明朝" w:hint="eastAsia"/>
          <w:noProof/>
          <w:kern w:val="0"/>
        </w:rPr>
        <w:t>条</w:t>
      </w:r>
      <w:r w:rsidRPr="00B5046D">
        <w:rPr>
          <w:rFonts w:ascii="ＭＳ 明朝" w:hAnsi="ＭＳ 明朝"/>
          <w:noProof/>
          <w:kern w:val="0"/>
        </w:rPr>
        <w:t xml:space="preserve"> </w:t>
      </w:r>
      <w:r w:rsidR="009C2C75">
        <w:rPr>
          <w:rFonts w:ascii="ＭＳ 明朝" w:hAnsi="ＭＳ 明朝" w:hint="eastAsia"/>
          <w:noProof/>
          <w:kern w:val="0"/>
        </w:rPr>
        <w:t>物件</w:t>
      </w:r>
      <w:r w:rsidR="00B17CE0">
        <w:rPr>
          <w:rFonts w:ascii="ＭＳ 明朝" w:hAnsi="ＭＳ 明朝" w:hint="eastAsia"/>
          <w:noProof/>
          <w:kern w:val="0"/>
        </w:rPr>
        <w:t>登録者は、</w:t>
      </w:r>
      <w:r w:rsidR="00A0562C">
        <w:rPr>
          <w:rFonts w:ascii="ＭＳ 明朝" w:hAnsi="ＭＳ 明朝" w:hint="eastAsia"/>
          <w:noProof/>
          <w:kern w:val="0"/>
        </w:rPr>
        <w:t>物件の</w:t>
      </w:r>
      <w:r w:rsidR="00B17CE0">
        <w:rPr>
          <w:rFonts w:ascii="ＭＳ 明朝" w:hAnsi="ＭＳ 明朝" w:hint="eastAsia"/>
          <w:noProof/>
          <w:kern w:val="0"/>
        </w:rPr>
        <w:t>登録事項を抹消したいときは、潟上市</w:t>
      </w:r>
      <w:r w:rsidR="00FE5645">
        <w:rPr>
          <w:rFonts w:ascii="ＭＳ 明朝" w:hAnsi="ＭＳ 明朝" w:hint="eastAsia"/>
          <w:noProof/>
          <w:kern w:val="0"/>
        </w:rPr>
        <w:t>空き家バンク</w:t>
      </w:r>
      <w:r w:rsidR="002A0211">
        <w:rPr>
          <w:rFonts w:ascii="ＭＳ 明朝" w:hAnsi="ＭＳ 明朝" w:hint="eastAsia"/>
          <w:noProof/>
          <w:kern w:val="0"/>
        </w:rPr>
        <w:t>物</w:t>
      </w:r>
      <w:r w:rsidR="002A0211">
        <w:rPr>
          <w:rFonts w:ascii="ＭＳ 明朝" w:hAnsi="ＭＳ 明朝" w:hint="eastAsia"/>
          <w:noProof/>
          <w:kern w:val="0"/>
        </w:rPr>
        <w:lastRenderedPageBreak/>
        <w:t>件</w:t>
      </w:r>
      <w:r w:rsidR="00FE5645">
        <w:rPr>
          <w:rFonts w:ascii="ＭＳ 明朝" w:hAnsi="ＭＳ 明朝" w:hint="eastAsia"/>
          <w:noProof/>
          <w:kern w:val="0"/>
        </w:rPr>
        <w:t>登録抹消届出書（様式第８</w:t>
      </w:r>
      <w:r w:rsidR="00B17CE0" w:rsidRPr="00B17CE0">
        <w:rPr>
          <w:rFonts w:ascii="ＭＳ 明朝" w:hAnsi="ＭＳ 明朝" w:hint="eastAsia"/>
          <w:noProof/>
          <w:kern w:val="0"/>
        </w:rPr>
        <w:t>号）を市長に提出しなければならない</w:t>
      </w:r>
      <w:r w:rsidRPr="00C14695">
        <w:rPr>
          <w:rFonts w:ascii="ＭＳ 明朝" w:hAnsi="ＭＳ 明朝" w:hint="eastAsia"/>
          <w:noProof/>
          <w:kern w:val="0"/>
        </w:rPr>
        <w:t>。</w:t>
      </w:r>
    </w:p>
    <w:p w:rsidR="00B17CE0" w:rsidRPr="00B17CE0" w:rsidRDefault="007B598D"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 xml:space="preserve">２　</w:t>
      </w:r>
      <w:r w:rsidR="00B17CE0" w:rsidRPr="00B17CE0">
        <w:rPr>
          <w:rFonts w:ascii="ＭＳ 明朝" w:hAnsi="ＭＳ 明朝" w:hint="eastAsia"/>
          <w:noProof/>
          <w:kern w:val="0"/>
        </w:rPr>
        <w:t>前項に規定するもののほか</w:t>
      </w:r>
      <w:r w:rsidR="00B17CE0">
        <w:rPr>
          <w:rFonts w:ascii="ＭＳ 明朝" w:hAnsi="ＭＳ 明朝" w:hint="eastAsia"/>
          <w:noProof/>
          <w:kern w:val="0"/>
        </w:rPr>
        <w:t>、次の各号のいずれかに該当するときは、</w:t>
      </w:r>
      <w:r w:rsidR="00A0562C">
        <w:rPr>
          <w:rFonts w:ascii="ＭＳ 明朝" w:hAnsi="ＭＳ 明朝" w:hint="eastAsia"/>
          <w:noProof/>
          <w:kern w:val="0"/>
        </w:rPr>
        <w:t>物件の</w:t>
      </w:r>
      <w:r w:rsidR="00B17CE0" w:rsidRPr="00B17CE0">
        <w:rPr>
          <w:rFonts w:ascii="ＭＳ 明朝" w:hAnsi="ＭＳ 明朝" w:hint="eastAsia"/>
          <w:noProof/>
          <w:kern w:val="0"/>
        </w:rPr>
        <w:t>登録</w:t>
      </w:r>
      <w:r w:rsidR="00B17CE0">
        <w:rPr>
          <w:rFonts w:ascii="ＭＳ 明朝" w:hAnsi="ＭＳ 明朝" w:hint="eastAsia"/>
          <w:noProof/>
          <w:kern w:val="0"/>
        </w:rPr>
        <w:t>事項</w:t>
      </w:r>
      <w:r w:rsidR="00B17CE0" w:rsidRPr="00B17CE0">
        <w:rPr>
          <w:rFonts w:ascii="ＭＳ 明朝" w:hAnsi="ＭＳ 明朝" w:hint="eastAsia"/>
          <w:noProof/>
          <w:kern w:val="0"/>
        </w:rPr>
        <w:t>を抹消するとともに</w:t>
      </w:r>
      <w:r w:rsidR="00B17CE0">
        <w:rPr>
          <w:rFonts w:ascii="ＭＳ 明朝" w:hAnsi="ＭＳ 明朝" w:hint="eastAsia"/>
          <w:noProof/>
          <w:kern w:val="0"/>
        </w:rPr>
        <w:t>、潟上市</w:t>
      </w:r>
      <w:r w:rsidR="00B17CE0" w:rsidRPr="00B17CE0">
        <w:rPr>
          <w:rFonts w:ascii="ＭＳ 明朝" w:hAnsi="ＭＳ 明朝" w:hint="eastAsia"/>
          <w:noProof/>
          <w:kern w:val="0"/>
        </w:rPr>
        <w:t>空き家バンク</w:t>
      </w:r>
      <w:r w:rsidR="002A0211">
        <w:rPr>
          <w:rFonts w:ascii="ＭＳ 明朝" w:hAnsi="ＭＳ 明朝" w:hint="eastAsia"/>
          <w:noProof/>
          <w:kern w:val="0"/>
        </w:rPr>
        <w:t>物件</w:t>
      </w:r>
      <w:r w:rsidR="00B17CE0" w:rsidRPr="00B17CE0">
        <w:rPr>
          <w:rFonts w:ascii="ＭＳ 明朝" w:hAnsi="ＭＳ 明朝" w:hint="eastAsia"/>
          <w:noProof/>
          <w:kern w:val="0"/>
        </w:rPr>
        <w:t>登録抹消通知書（様式第</w:t>
      </w:r>
      <w:r w:rsidR="00FE5645">
        <w:rPr>
          <w:rFonts w:ascii="ＭＳ 明朝" w:hAnsi="ＭＳ 明朝" w:hint="eastAsia"/>
          <w:noProof/>
          <w:kern w:val="0"/>
        </w:rPr>
        <w:t>９</w:t>
      </w:r>
      <w:r w:rsidR="00B17CE0" w:rsidRPr="00B17CE0">
        <w:rPr>
          <w:rFonts w:ascii="ＭＳ 明朝" w:hAnsi="ＭＳ 明朝" w:hint="eastAsia"/>
          <w:noProof/>
          <w:kern w:val="0"/>
        </w:rPr>
        <w:t>号）により</w:t>
      </w:r>
      <w:r w:rsidR="009C2C75">
        <w:rPr>
          <w:rFonts w:ascii="ＭＳ 明朝" w:hAnsi="ＭＳ 明朝" w:hint="eastAsia"/>
          <w:noProof/>
          <w:kern w:val="0"/>
        </w:rPr>
        <w:t>物件</w:t>
      </w:r>
      <w:r w:rsidR="00B17CE0" w:rsidRPr="00B17CE0">
        <w:rPr>
          <w:rFonts w:ascii="ＭＳ 明朝" w:hAnsi="ＭＳ 明朝" w:hint="eastAsia"/>
          <w:noProof/>
          <w:kern w:val="0"/>
        </w:rPr>
        <w:t>登録者に通知するものとする。</w:t>
      </w:r>
    </w:p>
    <w:p w:rsidR="00B17CE0" w:rsidRPr="00B17CE0" w:rsidRDefault="00B17CE0"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（１）</w:t>
      </w:r>
      <w:r w:rsidRPr="00B17CE0">
        <w:rPr>
          <w:rFonts w:ascii="ＭＳ 明朝" w:hAnsi="ＭＳ 明朝" w:hint="eastAsia"/>
          <w:noProof/>
          <w:kern w:val="0"/>
        </w:rPr>
        <w:t>偽りその他不正の手段により登録したことが判明したとき。</w:t>
      </w:r>
    </w:p>
    <w:p w:rsidR="00B17CE0" w:rsidRPr="00B17CE0" w:rsidRDefault="00B17CE0"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（２）</w:t>
      </w:r>
      <w:r w:rsidRPr="00B17CE0">
        <w:rPr>
          <w:rFonts w:ascii="ＭＳ 明朝" w:hAnsi="ＭＳ 明朝" w:hint="eastAsia"/>
          <w:noProof/>
          <w:kern w:val="0"/>
        </w:rPr>
        <w:t>当該</w:t>
      </w:r>
      <w:r w:rsidR="00A0562C">
        <w:rPr>
          <w:rFonts w:ascii="ＭＳ 明朝" w:hAnsi="ＭＳ 明朝" w:hint="eastAsia"/>
          <w:noProof/>
          <w:kern w:val="0"/>
        </w:rPr>
        <w:t>物件</w:t>
      </w:r>
      <w:r w:rsidRPr="00B17CE0">
        <w:rPr>
          <w:rFonts w:ascii="ＭＳ 明朝" w:hAnsi="ＭＳ 明朝" w:hint="eastAsia"/>
          <w:noProof/>
          <w:kern w:val="0"/>
        </w:rPr>
        <w:t>に係る所有権等に異動があったとき。</w:t>
      </w:r>
    </w:p>
    <w:p w:rsidR="00B17CE0" w:rsidRPr="00B17CE0" w:rsidRDefault="00B17CE0"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（３）第４条第</w:t>
      </w:r>
      <w:r w:rsidR="00AE3ED6">
        <w:rPr>
          <w:rFonts w:ascii="ＭＳ 明朝" w:hAnsi="ＭＳ 明朝" w:hint="eastAsia"/>
          <w:noProof/>
          <w:kern w:val="0"/>
        </w:rPr>
        <w:t>６</w:t>
      </w:r>
      <w:r w:rsidRPr="00B17CE0">
        <w:rPr>
          <w:rFonts w:ascii="ＭＳ 明朝" w:hAnsi="ＭＳ 明朝" w:hint="eastAsia"/>
          <w:noProof/>
          <w:kern w:val="0"/>
        </w:rPr>
        <w:t>項</w:t>
      </w:r>
      <w:r>
        <w:rPr>
          <w:rFonts w:ascii="ＭＳ 明朝" w:hAnsi="ＭＳ 明朝" w:hint="eastAsia"/>
          <w:noProof/>
          <w:kern w:val="0"/>
        </w:rPr>
        <w:t>の</w:t>
      </w:r>
      <w:r w:rsidRPr="00B17CE0">
        <w:rPr>
          <w:rFonts w:ascii="ＭＳ 明朝" w:hAnsi="ＭＳ 明朝" w:hint="eastAsia"/>
          <w:noProof/>
          <w:kern w:val="0"/>
        </w:rPr>
        <w:t>規定</w:t>
      </w:r>
      <w:r>
        <w:rPr>
          <w:rFonts w:ascii="ＭＳ 明朝" w:hAnsi="ＭＳ 明朝" w:hint="eastAsia"/>
          <w:noProof/>
          <w:kern w:val="0"/>
        </w:rPr>
        <w:t>による</w:t>
      </w:r>
      <w:r w:rsidR="0031727F">
        <w:rPr>
          <w:rFonts w:ascii="ＭＳ 明朝" w:hAnsi="ＭＳ 明朝" w:hint="eastAsia"/>
          <w:noProof/>
          <w:kern w:val="0"/>
        </w:rPr>
        <w:t>登録</w:t>
      </w:r>
      <w:r w:rsidR="008B4026">
        <w:rPr>
          <w:rFonts w:ascii="ＭＳ 明朝" w:hAnsi="ＭＳ 明朝" w:hint="eastAsia"/>
          <w:noProof/>
          <w:kern w:val="0"/>
        </w:rPr>
        <w:t>をした</w:t>
      </w:r>
      <w:r w:rsidR="0031727F">
        <w:rPr>
          <w:rFonts w:ascii="ＭＳ 明朝" w:hAnsi="ＭＳ 明朝" w:hint="eastAsia"/>
          <w:noProof/>
          <w:kern w:val="0"/>
        </w:rPr>
        <w:t>日の属する年度から翌</w:t>
      </w:r>
      <w:r w:rsidR="00F12A2F" w:rsidRPr="00F12A2F">
        <w:rPr>
          <w:rFonts w:ascii="ＭＳ 明朝" w:hAnsi="ＭＳ 明朝" w:hint="eastAsia"/>
          <w:noProof/>
          <w:kern w:val="0"/>
        </w:rPr>
        <w:t>年度の３月</w:t>
      </w:r>
      <w:r w:rsidR="00F12A2F" w:rsidRPr="00F12A2F">
        <w:rPr>
          <w:rFonts w:ascii="ＭＳ 明朝" w:hAnsi="ＭＳ 明朝"/>
          <w:noProof/>
          <w:kern w:val="0"/>
        </w:rPr>
        <w:t>31</w:t>
      </w:r>
      <w:r w:rsidR="00F12A2F">
        <w:rPr>
          <w:rFonts w:ascii="ＭＳ 明朝" w:hAnsi="ＭＳ 明朝" w:hint="eastAsia"/>
          <w:noProof/>
          <w:kern w:val="0"/>
        </w:rPr>
        <w:t>日を経過したとき</w:t>
      </w:r>
      <w:r w:rsidRPr="00B17CE0">
        <w:rPr>
          <w:rFonts w:ascii="ＭＳ 明朝" w:hAnsi="ＭＳ 明朝" w:hint="eastAsia"/>
          <w:noProof/>
          <w:kern w:val="0"/>
        </w:rPr>
        <w:t>。</w:t>
      </w:r>
    </w:p>
    <w:p w:rsidR="00B17CE0" w:rsidRPr="00B17CE0" w:rsidRDefault="00B17CE0"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（４）</w:t>
      </w:r>
      <w:r w:rsidRPr="00B17CE0">
        <w:rPr>
          <w:rFonts w:ascii="ＭＳ 明朝" w:hAnsi="ＭＳ 明朝" w:hint="eastAsia"/>
          <w:noProof/>
          <w:kern w:val="0"/>
        </w:rPr>
        <w:t>第</w:t>
      </w:r>
      <w:r w:rsidR="00577ABD" w:rsidRPr="00AE3ED6">
        <w:rPr>
          <w:rFonts w:ascii="ＭＳ 明朝" w:hAnsi="ＭＳ 明朝"/>
          <w:noProof/>
          <w:kern w:val="0"/>
        </w:rPr>
        <w:t>13</w:t>
      </w:r>
      <w:r>
        <w:rPr>
          <w:rFonts w:ascii="ＭＳ 明朝" w:hAnsi="ＭＳ 明朝" w:hint="eastAsia"/>
          <w:noProof/>
          <w:kern w:val="0"/>
        </w:rPr>
        <w:t>条第</w:t>
      </w:r>
      <w:r w:rsidR="00AE3ED6">
        <w:rPr>
          <w:rFonts w:ascii="ＭＳ 明朝" w:hAnsi="ＭＳ 明朝" w:hint="eastAsia"/>
          <w:noProof/>
          <w:kern w:val="0"/>
        </w:rPr>
        <w:t>４</w:t>
      </w:r>
      <w:r>
        <w:rPr>
          <w:rFonts w:ascii="ＭＳ 明朝" w:hAnsi="ＭＳ 明朝" w:hint="eastAsia"/>
          <w:noProof/>
          <w:kern w:val="0"/>
        </w:rPr>
        <w:t>項の規定による報告</w:t>
      </w:r>
      <w:r w:rsidR="00833839">
        <w:rPr>
          <w:rFonts w:ascii="ＭＳ 明朝" w:hAnsi="ＭＳ 明朝" w:hint="eastAsia"/>
          <w:noProof/>
          <w:kern w:val="0"/>
        </w:rPr>
        <w:t>等</w:t>
      </w:r>
      <w:r>
        <w:rPr>
          <w:rFonts w:ascii="ＭＳ 明朝" w:hAnsi="ＭＳ 明朝" w:hint="eastAsia"/>
          <w:noProof/>
          <w:kern w:val="0"/>
        </w:rPr>
        <w:t>によ</w:t>
      </w:r>
      <w:r w:rsidR="00833839">
        <w:rPr>
          <w:rFonts w:ascii="ＭＳ 明朝" w:hAnsi="ＭＳ 明朝" w:hint="eastAsia"/>
          <w:noProof/>
          <w:kern w:val="0"/>
        </w:rPr>
        <w:t>り</w:t>
      </w:r>
      <w:r>
        <w:rPr>
          <w:rFonts w:ascii="ＭＳ 明朝" w:hAnsi="ＭＳ 明朝" w:hint="eastAsia"/>
          <w:noProof/>
          <w:kern w:val="0"/>
        </w:rPr>
        <w:t>、</w:t>
      </w:r>
      <w:r w:rsidR="00F81CFC">
        <w:rPr>
          <w:rFonts w:ascii="ＭＳ 明朝" w:hAnsi="ＭＳ 明朝" w:hint="eastAsia"/>
          <w:noProof/>
          <w:kern w:val="0"/>
        </w:rPr>
        <w:t>売買又は賃貸借</w:t>
      </w:r>
      <w:r w:rsidRPr="00B17CE0">
        <w:rPr>
          <w:rFonts w:ascii="ＭＳ 明朝" w:hAnsi="ＭＳ 明朝" w:hint="eastAsia"/>
          <w:noProof/>
          <w:kern w:val="0"/>
        </w:rPr>
        <w:t>契約締結の事実が確認できたとき。</w:t>
      </w:r>
    </w:p>
    <w:p w:rsidR="007B598D" w:rsidRDefault="00B17CE0"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（５）</w:t>
      </w:r>
      <w:r w:rsidRPr="00B17CE0">
        <w:rPr>
          <w:rFonts w:ascii="ＭＳ 明朝" w:hAnsi="ＭＳ 明朝" w:hint="eastAsia"/>
          <w:noProof/>
          <w:kern w:val="0"/>
        </w:rPr>
        <w:t>前各号に定めるもののほか</w:t>
      </w:r>
      <w:r>
        <w:rPr>
          <w:rFonts w:ascii="ＭＳ 明朝" w:hAnsi="ＭＳ 明朝" w:hint="eastAsia"/>
          <w:noProof/>
          <w:kern w:val="0"/>
        </w:rPr>
        <w:t>、</w:t>
      </w:r>
      <w:r w:rsidRPr="00B17CE0">
        <w:rPr>
          <w:rFonts w:ascii="ＭＳ 明朝" w:hAnsi="ＭＳ 明朝" w:hint="eastAsia"/>
          <w:noProof/>
          <w:kern w:val="0"/>
        </w:rPr>
        <w:t>市長が適当でないと認めたとき。</w:t>
      </w:r>
    </w:p>
    <w:p w:rsidR="00C71A68" w:rsidRDefault="00C71A68"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３　市長は、前項の規定による物件の登録事項を抹消</w:t>
      </w:r>
      <w:r w:rsidRPr="00C71A68">
        <w:rPr>
          <w:rFonts w:ascii="ＭＳ 明朝" w:hAnsi="ＭＳ 明朝" w:hint="eastAsia"/>
          <w:noProof/>
          <w:kern w:val="0"/>
        </w:rPr>
        <w:t>したときは、その内容を</w:t>
      </w:r>
      <w:r w:rsidR="009B2FF0">
        <w:rPr>
          <w:rFonts w:ascii="ＭＳ 明朝" w:hAnsi="ＭＳ 明朝" w:hint="eastAsia"/>
          <w:noProof/>
          <w:kern w:val="0"/>
        </w:rPr>
        <w:t>媒介業者</w:t>
      </w:r>
      <w:r w:rsidRPr="00C71A68">
        <w:rPr>
          <w:rFonts w:ascii="ＭＳ 明朝" w:hAnsi="ＭＳ 明朝" w:hint="eastAsia"/>
          <w:noProof/>
          <w:kern w:val="0"/>
        </w:rPr>
        <w:t>に通知することができる。</w:t>
      </w:r>
    </w:p>
    <w:p w:rsidR="00096ACD" w:rsidRDefault="00096ACD" w:rsidP="00096ACD">
      <w:pPr>
        <w:autoSpaceDE w:val="0"/>
        <w:autoSpaceDN w:val="0"/>
        <w:adjustRightInd w:val="0"/>
        <w:spacing w:line="420" w:lineRule="atLeast"/>
        <w:ind w:leftChars="100" w:left="458" w:hangingChars="100" w:hanging="229"/>
        <w:jc w:val="left"/>
        <w:rPr>
          <w:rFonts w:ascii="ＭＳ 明朝"/>
          <w:noProof/>
          <w:kern w:val="0"/>
        </w:rPr>
      </w:pPr>
      <w:r w:rsidRPr="00B5046D">
        <w:rPr>
          <w:rFonts w:ascii="ＭＳ 明朝" w:hAnsi="ＭＳ 明朝" w:hint="eastAsia"/>
          <w:noProof/>
          <w:kern w:val="0"/>
        </w:rPr>
        <w:t>（</w:t>
      </w:r>
      <w:r>
        <w:rPr>
          <w:rFonts w:ascii="ＭＳ 明朝" w:hAnsi="ＭＳ 明朝" w:hint="eastAsia"/>
          <w:noProof/>
          <w:kern w:val="0"/>
        </w:rPr>
        <w:t>利用登録</w:t>
      </w:r>
      <w:r w:rsidRPr="00B5046D">
        <w:rPr>
          <w:rFonts w:ascii="ＭＳ 明朝" w:hAnsi="ＭＳ 明朝" w:hint="eastAsia"/>
          <w:noProof/>
          <w:kern w:val="0"/>
        </w:rPr>
        <w:t>）</w:t>
      </w:r>
    </w:p>
    <w:p w:rsidR="00DE27E1" w:rsidRDefault="00DE27E1" w:rsidP="00DE27E1">
      <w:pPr>
        <w:autoSpaceDE w:val="0"/>
        <w:autoSpaceDN w:val="0"/>
        <w:adjustRightInd w:val="0"/>
        <w:spacing w:line="420" w:lineRule="atLeast"/>
        <w:ind w:leftChars="50" w:left="114"/>
        <w:jc w:val="left"/>
        <w:rPr>
          <w:rFonts w:ascii="ＭＳ 明朝"/>
          <w:noProof/>
          <w:kern w:val="0"/>
        </w:rPr>
      </w:pPr>
      <w:r w:rsidRPr="00DE27E1">
        <w:rPr>
          <w:rFonts w:ascii="ＭＳ 明朝" w:hint="eastAsia"/>
          <w:noProof/>
          <w:kern w:val="0"/>
        </w:rPr>
        <w:t xml:space="preserve">第７条　</w:t>
      </w:r>
      <w:r>
        <w:rPr>
          <w:rFonts w:ascii="ＭＳ 明朝" w:hint="eastAsia"/>
          <w:noProof/>
          <w:kern w:val="0"/>
        </w:rPr>
        <w:t>物件を</w:t>
      </w:r>
      <w:r>
        <w:rPr>
          <w:rFonts w:ascii="ＭＳ 明朝" w:hAnsi="ＭＳ 明朝" w:hint="eastAsia"/>
          <w:noProof/>
          <w:kern w:val="0"/>
        </w:rPr>
        <w:t>購入</w:t>
      </w:r>
      <w:r w:rsidRPr="00B5046D">
        <w:rPr>
          <w:rFonts w:ascii="ＭＳ 明朝" w:hAnsi="ＭＳ 明朝" w:hint="eastAsia"/>
          <w:noProof/>
          <w:kern w:val="0"/>
        </w:rPr>
        <w:t>又は</w:t>
      </w:r>
      <w:r>
        <w:rPr>
          <w:rFonts w:ascii="ＭＳ 明朝" w:hAnsi="ＭＳ 明朝" w:hint="eastAsia"/>
          <w:noProof/>
          <w:kern w:val="0"/>
        </w:rPr>
        <w:t>賃借を希望し、次の各号に掲げる要件のいずれにも該当する者（以下「利用希望者</w:t>
      </w:r>
      <w:r w:rsidRPr="00DE27E1">
        <w:rPr>
          <w:rFonts w:ascii="ＭＳ 明朝" w:hAnsi="ＭＳ 明朝" w:hint="eastAsia"/>
          <w:noProof/>
          <w:kern w:val="0"/>
        </w:rPr>
        <w:t>」という。</w:t>
      </w:r>
      <w:r>
        <w:rPr>
          <w:rFonts w:ascii="ＭＳ 明朝" w:hAnsi="ＭＳ 明朝" w:hint="eastAsia"/>
          <w:noProof/>
          <w:kern w:val="0"/>
        </w:rPr>
        <w:t>）は、</w:t>
      </w:r>
      <w:r w:rsidRPr="00DE27E1">
        <w:rPr>
          <w:rFonts w:ascii="ＭＳ 明朝" w:hint="eastAsia"/>
          <w:noProof/>
          <w:kern w:val="0"/>
        </w:rPr>
        <w:t>潟上市空き家バンク利用登録申込書（様式第</w:t>
      </w:r>
      <w:r w:rsidRPr="00DE27E1">
        <w:rPr>
          <w:rFonts w:ascii="ＭＳ 明朝"/>
          <w:noProof/>
          <w:kern w:val="0"/>
        </w:rPr>
        <w:t>10</w:t>
      </w:r>
      <w:r w:rsidRPr="00DE27E1">
        <w:rPr>
          <w:rFonts w:ascii="ＭＳ 明朝" w:hint="eastAsia"/>
          <w:noProof/>
          <w:kern w:val="0"/>
        </w:rPr>
        <w:t>条）に</w:t>
      </w:r>
      <w:r w:rsidR="00DA4F46" w:rsidRPr="00DA4F46">
        <w:rPr>
          <w:rFonts w:ascii="ＭＳ 明朝" w:hint="eastAsia"/>
          <w:noProof/>
          <w:kern w:val="0"/>
        </w:rPr>
        <w:t>潟上市空き家バンク</w:t>
      </w:r>
      <w:r w:rsidR="00DA4F46">
        <w:rPr>
          <w:rFonts w:ascii="ＭＳ 明朝" w:hint="eastAsia"/>
          <w:noProof/>
          <w:kern w:val="0"/>
        </w:rPr>
        <w:t>利用</w:t>
      </w:r>
      <w:r w:rsidR="00DA4F46" w:rsidRPr="00DA4F46">
        <w:rPr>
          <w:rFonts w:ascii="ＭＳ 明朝" w:hint="eastAsia"/>
          <w:noProof/>
          <w:kern w:val="0"/>
        </w:rPr>
        <w:t>登録カード（様式第</w:t>
      </w:r>
      <w:r w:rsidR="00DA4F46">
        <w:rPr>
          <w:rFonts w:ascii="ＭＳ 明朝"/>
          <w:noProof/>
          <w:kern w:val="0"/>
        </w:rPr>
        <w:t>11</w:t>
      </w:r>
      <w:r w:rsidR="00DA4F46" w:rsidRPr="00DA4F46">
        <w:rPr>
          <w:rFonts w:ascii="ＭＳ 明朝" w:hint="eastAsia"/>
          <w:noProof/>
          <w:kern w:val="0"/>
        </w:rPr>
        <w:t>号）</w:t>
      </w:r>
      <w:r w:rsidR="00D9138A">
        <w:rPr>
          <w:rFonts w:ascii="ＭＳ 明朝" w:hint="eastAsia"/>
          <w:noProof/>
          <w:kern w:val="0"/>
        </w:rPr>
        <w:t>、</w:t>
      </w:r>
      <w:r w:rsidR="00DA4F46">
        <w:rPr>
          <w:rFonts w:ascii="ＭＳ 明朝" w:hint="eastAsia"/>
          <w:noProof/>
          <w:kern w:val="0"/>
        </w:rPr>
        <w:t>そ</w:t>
      </w:r>
      <w:r w:rsidR="00DA4F46" w:rsidRPr="00DA4F46">
        <w:rPr>
          <w:rFonts w:ascii="ＭＳ 明朝" w:hint="eastAsia"/>
          <w:noProof/>
          <w:kern w:val="0"/>
        </w:rPr>
        <w:t>の</w:t>
      </w:r>
      <w:r w:rsidR="00D9138A">
        <w:rPr>
          <w:rFonts w:ascii="ＭＳ 明朝" w:hint="eastAsia"/>
          <w:noProof/>
          <w:kern w:val="0"/>
        </w:rPr>
        <w:t>他</w:t>
      </w:r>
      <w:r w:rsidR="0029186B">
        <w:rPr>
          <w:rFonts w:ascii="ＭＳ 明朝" w:hint="eastAsia"/>
          <w:noProof/>
          <w:kern w:val="0"/>
        </w:rPr>
        <w:t>必要</w:t>
      </w:r>
      <w:r w:rsidR="00DA4F46" w:rsidRPr="00DA4F46">
        <w:rPr>
          <w:rFonts w:ascii="ＭＳ 明朝" w:hint="eastAsia"/>
          <w:noProof/>
          <w:kern w:val="0"/>
        </w:rPr>
        <w:t>書類</w:t>
      </w:r>
      <w:r w:rsidR="00DA4F46">
        <w:rPr>
          <w:rFonts w:ascii="ＭＳ 明朝" w:hint="eastAsia"/>
          <w:noProof/>
          <w:kern w:val="0"/>
        </w:rPr>
        <w:t>を</w:t>
      </w:r>
      <w:r w:rsidR="00DA4F46" w:rsidRPr="00D3639E">
        <w:rPr>
          <w:rFonts w:ascii="ＭＳ 明朝" w:hAnsi="ＭＳ 明朝" w:hint="eastAsia"/>
          <w:noProof/>
          <w:kern w:val="0"/>
        </w:rPr>
        <w:t>添付し、</w:t>
      </w:r>
      <w:r w:rsidR="00DA4F46">
        <w:rPr>
          <w:rFonts w:ascii="ＭＳ 明朝" w:hAnsi="ＭＳ 明朝" w:hint="eastAsia"/>
          <w:noProof/>
          <w:kern w:val="0"/>
        </w:rPr>
        <w:t>市長に提出</w:t>
      </w:r>
      <w:r w:rsidR="00164335">
        <w:rPr>
          <w:rFonts w:ascii="ＭＳ 明朝" w:hAnsi="ＭＳ 明朝" w:hint="eastAsia"/>
          <w:noProof/>
          <w:kern w:val="0"/>
        </w:rPr>
        <w:t>しなければならない</w:t>
      </w:r>
      <w:r w:rsidR="00DA4F46">
        <w:rPr>
          <w:rFonts w:ascii="ＭＳ 明朝" w:hAnsi="ＭＳ 明朝" w:hint="eastAsia"/>
          <w:noProof/>
          <w:kern w:val="0"/>
        </w:rPr>
        <w:t>。</w:t>
      </w:r>
    </w:p>
    <w:p w:rsidR="00AA167B" w:rsidRPr="00DE27E1" w:rsidRDefault="00AA167B" w:rsidP="00AA167B">
      <w:pPr>
        <w:autoSpaceDE w:val="0"/>
        <w:autoSpaceDN w:val="0"/>
        <w:adjustRightInd w:val="0"/>
        <w:spacing w:line="420" w:lineRule="atLeast"/>
        <w:ind w:leftChars="100" w:left="458" w:hangingChars="100" w:hanging="229"/>
        <w:jc w:val="left"/>
        <w:rPr>
          <w:rFonts w:ascii="ＭＳ 明朝"/>
          <w:noProof/>
          <w:kern w:val="0"/>
        </w:rPr>
      </w:pPr>
      <w:r w:rsidRPr="00DE27E1">
        <w:rPr>
          <w:rFonts w:ascii="ＭＳ 明朝" w:hint="eastAsia"/>
          <w:noProof/>
          <w:kern w:val="0"/>
        </w:rPr>
        <w:t>（</w:t>
      </w:r>
      <w:r>
        <w:rPr>
          <w:rFonts w:ascii="ＭＳ 明朝" w:hint="eastAsia"/>
          <w:noProof/>
          <w:kern w:val="0"/>
        </w:rPr>
        <w:t>１）潟上市税を滞納していない</w:t>
      </w:r>
      <w:r w:rsidRPr="00DE27E1">
        <w:rPr>
          <w:rFonts w:ascii="ＭＳ 明朝" w:hint="eastAsia"/>
          <w:noProof/>
          <w:kern w:val="0"/>
        </w:rPr>
        <w:t>こと。</w:t>
      </w:r>
    </w:p>
    <w:p w:rsidR="00DE27E1" w:rsidRPr="00DE27E1" w:rsidRDefault="00DE27E1" w:rsidP="00DE27E1">
      <w:pPr>
        <w:autoSpaceDE w:val="0"/>
        <w:autoSpaceDN w:val="0"/>
        <w:adjustRightInd w:val="0"/>
        <w:spacing w:line="420" w:lineRule="atLeast"/>
        <w:ind w:leftChars="100" w:left="458" w:hangingChars="100" w:hanging="229"/>
        <w:jc w:val="left"/>
        <w:rPr>
          <w:rFonts w:ascii="ＭＳ 明朝"/>
          <w:noProof/>
          <w:kern w:val="0"/>
        </w:rPr>
      </w:pPr>
      <w:r w:rsidRPr="00DE27E1">
        <w:rPr>
          <w:rFonts w:ascii="ＭＳ 明朝" w:hint="eastAsia"/>
          <w:noProof/>
          <w:kern w:val="0"/>
        </w:rPr>
        <w:t>（</w:t>
      </w:r>
      <w:r w:rsidR="00AA167B">
        <w:rPr>
          <w:rFonts w:ascii="ＭＳ 明朝" w:hint="eastAsia"/>
          <w:noProof/>
          <w:kern w:val="0"/>
        </w:rPr>
        <w:t>２</w:t>
      </w:r>
      <w:r>
        <w:rPr>
          <w:rFonts w:ascii="ＭＳ 明朝" w:hint="eastAsia"/>
          <w:noProof/>
          <w:kern w:val="0"/>
        </w:rPr>
        <w:t>）</w:t>
      </w:r>
      <w:r w:rsidRPr="00DE27E1">
        <w:rPr>
          <w:rFonts w:ascii="ＭＳ 明朝" w:hint="eastAsia"/>
          <w:noProof/>
          <w:kern w:val="0"/>
        </w:rPr>
        <w:t>空き家に定住し、又は定期的に滞在しようとすること。</w:t>
      </w:r>
    </w:p>
    <w:p w:rsidR="00DE27E1" w:rsidRPr="00DE27E1" w:rsidRDefault="00AA167B" w:rsidP="00DE27E1">
      <w:pPr>
        <w:autoSpaceDE w:val="0"/>
        <w:autoSpaceDN w:val="0"/>
        <w:adjustRightInd w:val="0"/>
        <w:spacing w:line="420" w:lineRule="atLeast"/>
        <w:ind w:leftChars="100" w:left="458" w:hangingChars="100" w:hanging="229"/>
        <w:jc w:val="left"/>
        <w:rPr>
          <w:rFonts w:ascii="ＭＳ 明朝"/>
          <w:noProof/>
          <w:kern w:val="0"/>
        </w:rPr>
      </w:pPr>
      <w:r>
        <w:rPr>
          <w:rFonts w:ascii="ＭＳ 明朝" w:hint="eastAsia"/>
          <w:noProof/>
          <w:kern w:val="0"/>
        </w:rPr>
        <w:t>（３</w:t>
      </w:r>
      <w:r w:rsidR="00DE27E1">
        <w:rPr>
          <w:rFonts w:ascii="ＭＳ 明朝" w:hint="eastAsia"/>
          <w:noProof/>
          <w:kern w:val="0"/>
        </w:rPr>
        <w:t>）</w:t>
      </w:r>
      <w:r w:rsidR="00DE27E1" w:rsidRPr="00DE27E1">
        <w:rPr>
          <w:rFonts w:ascii="ＭＳ 明朝" w:hint="eastAsia"/>
          <w:noProof/>
          <w:kern w:val="0"/>
        </w:rPr>
        <w:t>本市の生活文化等に対する理解を深め、地域住民と協調して生活する意思のあること。</w:t>
      </w:r>
    </w:p>
    <w:p w:rsidR="00DE27E1" w:rsidRPr="00DE27E1" w:rsidRDefault="00AA167B" w:rsidP="00DE27E1">
      <w:pPr>
        <w:autoSpaceDE w:val="0"/>
        <w:autoSpaceDN w:val="0"/>
        <w:adjustRightInd w:val="0"/>
        <w:spacing w:line="420" w:lineRule="atLeast"/>
        <w:ind w:leftChars="100" w:left="458" w:hangingChars="100" w:hanging="229"/>
        <w:jc w:val="left"/>
        <w:rPr>
          <w:rFonts w:ascii="ＭＳ 明朝"/>
          <w:noProof/>
          <w:kern w:val="0"/>
        </w:rPr>
      </w:pPr>
      <w:r>
        <w:rPr>
          <w:rFonts w:ascii="ＭＳ 明朝" w:hint="eastAsia"/>
          <w:noProof/>
          <w:kern w:val="0"/>
        </w:rPr>
        <w:t>（４</w:t>
      </w:r>
      <w:r w:rsidR="00DE27E1">
        <w:rPr>
          <w:rFonts w:ascii="ＭＳ 明朝" w:hint="eastAsia"/>
          <w:noProof/>
          <w:kern w:val="0"/>
        </w:rPr>
        <w:t>）</w:t>
      </w:r>
      <w:r w:rsidR="00DE27E1" w:rsidRPr="00DE27E1">
        <w:rPr>
          <w:rFonts w:ascii="ＭＳ 明朝" w:hint="eastAsia"/>
          <w:noProof/>
          <w:kern w:val="0"/>
        </w:rPr>
        <w:t>空き家を利用することにより、公の秩序を乱し、又は善良の風俗を害するおそれがないこと。</w:t>
      </w:r>
    </w:p>
    <w:p w:rsidR="00DE27E1" w:rsidRPr="000C41E6" w:rsidRDefault="00AA167B" w:rsidP="00DE27E1">
      <w:pPr>
        <w:autoSpaceDE w:val="0"/>
        <w:autoSpaceDN w:val="0"/>
        <w:adjustRightInd w:val="0"/>
        <w:spacing w:line="420" w:lineRule="atLeast"/>
        <w:ind w:leftChars="100" w:left="458" w:hangingChars="100" w:hanging="229"/>
        <w:jc w:val="left"/>
        <w:rPr>
          <w:rFonts w:ascii="ＭＳ 明朝"/>
          <w:noProof/>
          <w:kern w:val="0"/>
        </w:rPr>
      </w:pPr>
      <w:r>
        <w:rPr>
          <w:rFonts w:ascii="ＭＳ 明朝" w:hint="eastAsia"/>
          <w:noProof/>
          <w:kern w:val="0"/>
        </w:rPr>
        <w:t>（５</w:t>
      </w:r>
      <w:r w:rsidR="00DE27E1">
        <w:rPr>
          <w:rFonts w:ascii="ＭＳ 明朝" w:hint="eastAsia"/>
          <w:noProof/>
          <w:kern w:val="0"/>
        </w:rPr>
        <w:t>）</w:t>
      </w:r>
      <w:r w:rsidR="00DE27E1" w:rsidRPr="00DE27E1">
        <w:rPr>
          <w:rFonts w:ascii="ＭＳ 明朝" w:hint="eastAsia"/>
          <w:noProof/>
          <w:kern w:val="0"/>
        </w:rPr>
        <w:t>前各</w:t>
      </w:r>
      <w:r w:rsidR="00EE6973">
        <w:rPr>
          <w:rFonts w:ascii="ＭＳ 明朝" w:hint="eastAsia"/>
          <w:noProof/>
          <w:kern w:val="0"/>
        </w:rPr>
        <w:t>号</w:t>
      </w:r>
      <w:r w:rsidR="00DE27E1" w:rsidRPr="00DE27E1">
        <w:rPr>
          <w:rFonts w:ascii="ＭＳ 明朝" w:hint="eastAsia"/>
          <w:noProof/>
          <w:kern w:val="0"/>
        </w:rPr>
        <w:t>に掲げるもののほか、空き家を利用することが不適当であると認められないこと。</w:t>
      </w:r>
    </w:p>
    <w:p w:rsidR="0019559F" w:rsidRDefault="009445E7" w:rsidP="00556488">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２</w:t>
      </w:r>
      <w:r w:rsidR="00D46E3C">
        <w:rPr>
          <w:rFonts w:ascii="ＭＳ 明朝" w:hAnsi="ＭＳ 明朝" w:hint="eastAsia"/>
          <w:noProof/>
          <w:kern w:val="0"/>
        </w:rPr>
        <w:t xml:space="preserve">　</w:t>
      </w:r>
      <w:r w:rsidR="00103DE2">
        <w:rPr>
          <w:rFonts w:ascii="ＭＳ 明朝" w:hAnsi="ＭＳ 明朝" w:hint="eastAsia"/>
          <w:noProof/>
          <w:kern w:val="0"/>
        </w:rPr>
        <w:t>市長は、</w:t>
      </w:r>
      <w:r w:rsidR="0019559F">
        <w:rPr>
          <w:rFonts w:ascii="ＭＳ 明朝" w:hAnsi="ＭＳ 明朝" w:hint="eastAsia"/>
          <w:noProof/>
          <w:kern w:val="0"/>
        </w:rPr>
        <w:t>前項の規定による申込書が提出されたときは、その内容等を審査し、適切であると認めるときは、</w:t>
      </w:r>
      <w:r w:rsidR="00090F56" w:rsidRPr="00DA4F46">
        <w:rPr>
          <w:rFonts w:ascii="ＭＳ 明朝" w:hint="eastAsia"/>
          <w:noProof/>
          <w:kern w:val="0"/>
        </w:rPr>
        <w:t>潟上市空き家バンク</w:t>
      </w:r>
      <w:r w:rsidR="00090F56">
        <w:rPr>
          <w:rFonts w:ascii="ＭＳ 明朝" w:hint="eastAsia"/>
          <w:noProof/>
          <w:kern w:val="0"/>
        </w:rPr>
        <w:t>の</w:t>
      </w:r>
      <w:r w:rsidR="00090F56">
        <w:rPr>
          <w:rFonts w:ascii="ＭＳ 明朝" w:hAnsi="ＭＳ 明朝" w:hint="eastAsia"/>
          <w:noProof/>
          <w:kern w:val="0"/>
        </w:rPr>
        <w:t>利用登録をし、</w:t>
      </w:r>
      <w:r w:rsidR="0031727F">
        <w:rPr>
          <w:rFonts w:ascii="ＭＳ 明朝" w:hAnsi="ＭＳ 明朝" w:hint="eastAsia"/>
          <w:noProof/>
          <w:kern w:val="0"/>
        </w:rPr>
        <w:t>潟上市</w:t>
      </w:r>
      <w:r w:rsidR="000B0C8E">
        <w:rPr>
          <w:rFonts w:ascii="ＭＳ 明朝" w:hAnsi="ＭＳ 明朝" w:hint="eastAsia"/>
          <w:noProof/>
          <w:kern w:val="0"/>
        </w:rPr>
        <w:t>空き家バンク利用登録完了通知書（様式第</w:t>
      </w:r>
      <w:r w:rsidR="00FE5645">
        <w:rPr>
          <w:rFonts w:ascii="ＭＳ 明朝" w:hAnsi="ＭＳ 明朝"/>
          <w:noProof/>
          <w:kern w:val="0"/>
        </w:rPr>
        <w:t>1</w:t>
      </w:r>
      <w:r w:rsidR="00090F56">
        <w:rPr>
          <w:rFonts w:ascii="ＭＳ 明朝" w:hAnsi="ＭＳ 明朝"/>
          <w:noProof/>
          <w:kern w:val="0"/>
        </w:rPr>
        <w:t>2</w:t>
      </w:r>
      <w:r w:rsidR="000B0C8E">
        <w:rPr>
          <w:rFonts w:ascii="ＭＳ 明朝" w:hAnsi="ＭＳ 明朝" w:hint="eastAsia"/>
          <w:noProof/>
          <w:kern w:val="0"/>
        </w:rPr>
        <w:t>号）により、当該利用希望者に通知するものとする。</w:t>
      </w:r>
    </w:p>
    <w:p w:rsidR="00922CAA" w:rsidRDefault="00090F56" w:rsidP="00556488">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３</w:t>
      </w:r>
      <w:r w:rsidR="00922CAA">
        <w:rPr>
          <w:rFonts w:ascii="ＭＳ 明朝" w:hAnsi="ＭＳ 明朝" w:hint="eastAsia"/>
          <w:noProof/>
          <w:kern w:val="0"/>
        </w:rPr>
        <w:t xml:space="preserve">　</w:t>
      </w:r>
      <w:r w:rsidR="00922CAA" w:rsidRPr="000C41E6">
        <w:rPr>
          <w:rFonts w:ascii="ＭＳ 明朝" w:hAnsi="ＭＳ 明朝" w:hint="eastAsia"/>
          <w:noProof/>
          <w:kern w:val="0"/>
        </w:rPr>
        <w:t>市長は</w:t>
      </w:r>
      <w:r w:rsidR="00922CAA">
        <w:rPr>
          <w:rFonts w:ascii="ＭＳ 明朝" w:hAnsi="ＭＳ 明朝" w:hint="eastAsia"/>
          <w:noProof/>
          <w:kern w:val="0"/>
        </w:rPr>
        <w:t>、</w:t>
      </w:r>
      <w:r w:rsidR="0031727F">
        <w:rPr>
          <w:rFonts w:ascii="ＭＳ 明朝" w:hAnsi="ＭＳ 明朝" w:hint="eastAsia"/>
          <w:noProof/>
          <w:kern w:val="0"/>
        </w:rPr>
        <w:t>前</w:t>
      </w:r>
      <w:r w:rsidR="00A60B02">
        <w:rPr>
          <w:rFonts w:ascii="ＭＳ 明朝" w:hAnsi="ＭＳ 明朝" w:hint="eastAsia"/>
          <w:noProof/>
          <w:kern w:val="0"/>
        </w:rPr>
        <w:t>項</w:t>
      </w:r>
      <w:r w:rsidR="00922CAA" w:rsidRPr="000C41E6">
        <w:rPr>
          <w:rFonts w:ascii="ＭＳ 明朝" w:hAnsi="ＭＳ 明朝" w:hint="eastAsia"/>
          <w:noProof/>
          <w:kern w:val="0"/>
        </w:rPr>
        <w:t>の規定による登録</w:t>
      </w:r>
      <w:r w:rsidR="00922CAA">
        <w:rPr>
          <w:rFonts w:ascii="ＭＳ 明朝" w:hAnsi="ＭＳ 明朝" w:hint="eastAsia"/>
          <w:noProof/>
          <w:kern w:val="0"/>
        </w:rPr>
        <w:t>をしたときは、</w:t>
      </w:r>
      <w:r w:rsidR="00922CAA" w:rsidRPr="000C41E6">
        <w:rPr>
          <w:rFonts w:ascii="ＭＳ 明朝" w:hAnsi="ＭＳ 明朝" w:hint="eastAsia"/>
          <w:noProof/>
          <w:kern w:val="0"/>
        </w:rPr>
        <w:t>その内容を</w:t>
      </w:r>
      <w:r w:rsidR="00922CAA">
        <w:rPr>
          <w:rFonts w:ascii="ＭＳ 明朝" w:hAnsi="ＭＳ 明朝" w:hint="eastAsia"/>
          <w:noProof/>
          <w:kern w:val="0"/>
        </w:rPr>
        <w:t>登録事業者に通知す</w:t>
      </w:r>
      <w:r w:rsidR="00922CAA">
        <w:rPr>
          <w:rFonts w:ascii="ＭＳ 明朝" w:hAnsi="ＭＳ 明朝" w:hint="eastAsia"/>
          <w:noProof/>
          <w:kern w:val="0"/>
        </w:rPr>
        <w:lastRenderedPageBreak/>
        <w:t>ることができる。</w:t>
      </w:r>
    </w:p>
    <w:p w:rsidR="000B0C8E" w:rsidRDefault="000B0C8E" w:rsidP="00556488">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（利用登録事項の変更）</w:t>
      </w:r>
    </w:p>
    <w:p w:rsidR="000B0C8E" w:rsidRDefault="000B0C8E" w:rsidP="00556488">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第８条　前条第３項の規定による</w:t>
      </w:r>
      <w:r w:rsidR="00B21FD9">
        <w:rPr>
          <w:rFonts w:ascii="ＭＳ 明朝" w:hAnsi="ＭＳ 明朝" w:hint="eastAsia"/>
          <w:noProof/>
          <w:kern w:val="0"/>
        </w:rPr>
        <w:t>利用</w:t>
      </w:r>
      <w:r>
        <w:rPr>
          <w:rFonts w:ascii="ＭＳ 明朝" w:hAnsi="ＭＳ 明朝" w:hint="eastAsia"/>
          <w:noProof/>
          <w:kern w:val="0"/>
        </w:rPr>
        <w:t>登録の通知を受けた利用希望者（以下「利用登録者」という。）は、当該</w:t>
      </w:r>
      <w:r w:rsidR="00720BA9">
        <w:rPr>
          <w:rFonts w:ascii="ＭＳ 明朝" w:hAnsi="ＭＳ 明朝" w:hint="eastAsia"/>
          <w:noProof/>
          <w:kern w:val="0"/>
        </w:rPr>
        <w:t>利用</w:t>
      </w:r>
      <w:r>
        <w:rPr>
          <w:rFonts w:ascii="ＭＳ 明朝" w:hAnsi="ＭＳ 明朝" w:hint="eastAsia"/>
          <w:noProof/>
          <w:kern w:val="0"/>
        </w:rPr>
        <w:t>登録事項に変更があったときは、</w:t>
      </w:r>
      <w:r w:rsidR="00C17560">
        <w:rPr>
          <w:rFonts w:ascii="ＭＳ 明朝" w:hAnsi="ＭＳ 明朝" w:hint="eastAsia"/>
          <w:noProof/>
          <w:kern w:val="0"/>
        </w:rPr>
        <w:t>潟上市空き家バンク</w:t>
      </w:r>
      <w:r w:rsidR="00720BA9">
        <w:rPr>
          <w:rFonts w:ascii="ＭＳ 明朝" w:hAnsi="ＭＳ 明朝" w:hint="eastAsia"/>
          <w:noProof/>
          <w:kern w:val="0"/>
        </w:rPr>
        <w:t>利用</w:t>
      </w:r>
      <w:r w:rsidR="00C17560">
        <w:rPr>
          <w:rFonts w:ascii="ＭＳ 明朝" w:hAnsi="ＭＳ 明朝" w:hint="eastAsia"/>
          <w:noProof/>
          <w:kern w:val="0"/>
        </w:rPr>
        <w:t>登録事項変更届</w:t>
      </w:r>
      <w:r w:rsidR="004A4A36">
        <w:rPr>
          <w:rFonts w:ascii="ＭＳ 明朝" w:hAnsi="ＭＳ 明朝" w:hint="eastAsia"/>
          <w:noProof/>
          <w:kern w:val="0"/>
        </w:rPr>
        <w:t>出書</w:t>
      </w:r>
      <w:r w:rsidR="00C17560">
        <w:rPr>
          <w:rFonts w:ascii="ＭＳ 明朝" w:hAnsi="ＭＳ 明朝" w:hint="eastAsia"/>
          <w:noProof/>
          <w:kern w:val="0"/>
        </w:rPr>
        <w:t>（様式第</w:t>
      </w:r>
      <w:r w:rsidR="00FE5645">
        <w:rPr>
          <w:rFonts w:ascii="ＭＳ 明朝" w:hAnsi="ＭＳ 明朝"/>
          <w:noProof/>
          <w:kern w:val="0"/>
        </w:rPr>
        <w:t>1</w:t>
      </w:r>
      <w:r w:rsidR="00090F56">
        <w:rPr>
          <w:rFonts w:ascii="ＭＳ 明朝" w:hAnsi="ＭＳ 明朝"/>
          <w:noProof/>
          <w:kern w:val="0"/>
        </w:rPr>
        <w:t>3</w:t>
      </w:r>
      <w:r w:rsidR="00C17560">
        <w:rPr>
          <w:rFonts w:ascii="ＭＳ 明朝" w:hAnsi="ＭＳ 明朝" w:hint="eastAsia"/>
          <w:noProof/>
          <w:kern w:val="0"/>
        </w:rPr>
        <w:t>号）</w:t>
      </w:r>
      <w:r w:rsidR="009C2C75" w:rsidRPr="00C14695">
        <w:rPr>
          <w:rFonts w:ascii="ＭＳ 明朝" w:hAnsi="ＭＳ 明朝" w:hint="eastAsia"/>
          <w:noProof/>
          <w:kern w:val="0"/>
        </w:rPr>
        <w:t>を市長に提出しなければならない。</w:t>
      </w:r>
    </w:p>
    <w:p w:rsidR="009C2C75" w:rsidRPr="000B0C8E" w:rsidRDefault="009C2C75" w:rsidP="00556488">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 xml:space="preserve">２　</w:t>
      </w:r>
      <w:r w:rsidRPr="009C2C75">
        <w:rPr>
          <w:rFonts w:ascii="ＭＳ 明朝" w:hAnsi="ＭＳ 明朝" w:hint="eastAsia"/>
          <w:noProof/>
          <w:kern w:val="0"/>
        </w:rPr>
        <w:t>市長は、前項の規定による届出を受け、</w:t>
      </w:r>
      <w:r w:rsidR="008C33F1">
        <w:rPr>
          <w:rFonts w:ascii="ＭＳ 明朝" w:hAnsi="ＭＳ 明朝" w:hint="eastAsia"/>
          <w:noProof/>
          <w:kern w:val="0"/>
        </w:rPr>
        <w:t>利用</w:t>
      </w:r>
      <w:r w:rsidRPr="009C2C75">
        <w:rPr>
          <w:rFonts w:ascii="ＭＳ 明朝" w:hAnsi="ＭＳ 明朝" w:hint="eastAsia"/>
          <w:noProof/>
          <w:kern w:val="0"/>
        </w:rPr>
        <w:t>登録事項を変更したときは、潟上市空き家バンク</w:t>
      </w:r>
      <w:r>
        <w:rPr>
          <w:rFonts w:ascii="ＭＳ 明朝" w:hAnsi="ＭＳ 明朝" w:hint="eastAsia"/>
          <w:noProof/>
          <w:kern w:val="0"/>
        </w:rPr>
        <w:t>利用</w:t>
      </w:r>
      <w:r w:rsidRPr="009C2C75">
        <w:rPr>
          <w:rFonts w:ascii="ＭＳ 明朝" w:hAnsi="ＭＳ 明朝" w:hint="eastAsia"/>
          <w:noProof/>
          <w:kern w:val="0"/>
        </w:rPr>
        <w:t>登録事項変更通知書（様式第</w:t>
      </w:r>
      <w:r w:rsidR="00720BA9">
        <w:rPr>
          <w:rFonts w:ascii="ＭＳ 明朝" w:hAnsi="ＭＳ 明朝"/>
          <w:noProof/>
          <w:kern w:val="0"/>
        </w:rPr>
        <w:t>1</w:t>
      </w:r>
      <w:r w:rsidR="00090F56">
        <w:rPr>
          <w:rFonts w:ascii="ＭＳ 明朝" w:hAnsi="ＭＳ 明朝"/>
          <w:noProof/>
          <w:kern w:val="0"/>
        </w:rPr>
        <w:t>4</w:t>
      </w:r>
      <w:r w:rsidRPr="009C2C75">
        <w:rPr>
          <w:rFonts w:ascii="ＭＳ 明朝" w:hAnsi="ＭＳ 明朝" w:hint="eastAsia"/>
          <w:noProof/>
          <w:kern w:val="0"/>
        </w:rPr>
        <w:t>号）により</w:t>
      </w:r>
      <w:r>
        <w:rPr>
          <w:rFonts w:ascii="ＭＳ 明朝" w:hAnsi="ＭＳ 明朝" w:hint="eastAsia"/>
          <w:noProof/>
          <w:kern w:val="0"/>
        </w:rPr>
        <w:t>利用</w:t>
      </w:r>
      <w:r w:rsidRPr="009C2C75">
        <w:rPr>
          <w:rFonts w:ascii="ＭＳ 明朝" w:hAnsi="ＭＳ 明朝" w:hint="eastAsia"/>
          <w:noProof/>
          <w:kern w:val="0"/>
        </w:rPr>
        <w:t>登録者に通知するものとする。</w:t>
      </w:r>
    </w:p>
    <w:p w:rsidR="009C2C75" w:rsidRPr="009C2C75" w:rsidRDefault="009C2C75" w:rsidP="009C2C75">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w:t>
      </w:r>
      <w:r>
        <w:rPr>
          <w:rFonts w:ascii="ＭＳ 明朝" w:hint="eastAsia"/>
          <w:noProof/>
          <w:kern w:val="0"/>
        </w:rPr>
        <w:t>利用登録事項</w:t>
      </w:r>
      <w:r w:rsidRPr="009C2C75">
        <w:rPr>
          <w:rFonts w:ascii="ＭＳ 明朝" w:hint="eastAsia"/>
          <w:noProof/>
          <w:kern w:val="0"/>
        </w:rPr>
        <w:t>の抹消）</w:t>
      </w:r>
    </w:p>
    <w:p w:rsidR="009C2C75" w:rsidRPr="009C2C75" w:rsidRDefault="009C2C75" w:rsidP="009C2C75">
      <w:pPr>
        <w:autoSpaceDE w:val="0"/>
        <w:autoSpaceDN w:val="0"/>
        <w:adjustRightInd w:val="0"/>
        <w:spacing w:line="420" w:lineRule="atLeast"/>
        <w:ind w:left="229" w:hangingChars="100" w:hanging="229"/>
        <w:jc w:val="left"/>
        <w:rPr>
          <w:rFonts w:ascii="ＭＳ 明朝"/>
          <w:noProof/>
          <w:kern w:val="0"/>
        </w:rPr>
      </w:pPr>
      <w:r>
        <w:rPr>
          <w:rFonts w:ascii="ＭＳ 明朝" w:hint="eastAsia"/>
          <w:noProof/>
          <w:kern w:val="0"/>
        </w:rPr>
        <w:t>第９</w:t>
      </w:r>
      <w:r w:rsidRPr="009C2C75">
        <w:rPr>
          <w:rFonts w:ascii="ＭＳ 明朝" w:hint="eastAsia"/>
          <w:noProof/>
          <w:kern w:val="0"/>
        </w:rPr>
        <w:t>条</w:t>
      </w:r>
      <w:r w:rsidRPr="009C2C75">
        <w:rPr>
          <w:rFonts w:ascii="ＭＳ 明朝"/>
          <w:noProof/>
          <w:kern w:val="0"/>
        </w:rPr>
        <w:t xml:space="preserve"> </w:t>
      </w:r>
      <w:r w:rsidR="00667D61">
        <w:rPr>
          <w:rFonts w:ascii="ＭＳ 明朝" w:hint="eastAsia"/>
          <w:noProof/>
          <w:kern w:val="0"/>
        </w:rPr>
        <w:t>利用</w:t>
      </w:r>
      <w:r w:rsidRPr="009C2C75">
        <w:rPr>
          <w:rFonts w:ascii="ＭＳ 明朝" w:hint="eastAsia"/>
          <w:noProof/>
          <w:kern w:val="0"/>
        </w:rPr>
        <w:t>登録者は、</w:t>
      </w:r>
      <w:r w:rsidR="00720BA9">
        <w:rPr>
          <w:rFonts w:ascii="ＭＳ 明朝" w:hint="eastAsia"/>
          <w:noProof/>
          <w:kern w:val="0"/>
        </w:rPr>
        <w:t>利用</w:t>
      </w:r>
      <w:r w:rsidRPr="009C2C75">
        <w:rPr>
          <w:rFonts w:ascii="ＭＳ 明朝" w:hint="eastAsia"/>
          <w:noProof/>
          <w:kern w:val="0"/>
        </w:rPr>
        <w:t>登録事項を抹消したいときは、潟上市空き家バンク</w:t>
      </w:r>
      <w:r w:rsidR="00720BA9">
        <w:rPr>
          <w:rFonts w:ascii="ＭＳ 明朝" w:hint="eastAsia"/>
          <w:noProof/>
          <w:kern w:val="0"/>
        </w:rPr>
        <w:t>利用</w:t>
      </w:r>
      <w:r w:rsidRPr="009C2C75">
        <w:rPr>
          <w:rFonts w:ascii="ＭＳ 明朝" w:hint="eastAsia"/>
          <w:noProof/>
          <w:kern w:val="0"/>
        </w:rPr>
        <w:t>登録</w:t>
      </w:r>
      <w:r w:rsidR="00720BA9">
        <w:rPr>
          <w:rFonts w:ascii="ＭＳ 明朝" w:hint="eastAsia"/>
          <w:noProof/>
          <w:kern w:val="0"/>
        </w:rPr>
        <w:t>抹消届出書（様式第</w:t>
      </w:r>
      <w:r w:rsidR="00FE5645">
        <w:rPr>
          <w:rFonts w:ascii="ＭＳ 明朝"/>
          <w:noProof/>
          <w:kern w:val="0"/>
        </w:rPr>
        <w:t>1</w:t>
      </w:r>
      <w:r w:rsidR="00090F56">
        <w:rPr>
          <w:rFonts w:ascii="ＭＳ 明朝"/>
          <w:noProof/>
          <w:kern w:val="0"/>
        </w:rPr>
        <w:t>5</w:t>
      </w:r>
      <w:r w:rsidRPr="009C2C75">
        <w:rPr>
          <w:rFonts w:ascii="ＭＳ 明朝" w:hint="eastAsia"/>
          <w:noProof/>
          <w:kern w:val="0"/>
        </w:rPr>
        <w:t>号）を市長に提出しなければならない。</w:t>
      </w:r>
    </w:p>
    <w:p w:rsidR="009C2C75" w:rsidRPr="009C2C75" w:rsidRDefault="009C2C75" w:rsidP="009C2C75">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２　前項に規定するもののほか、次の各号のいずれかに該当するときは、</w:t>
      </w:r>
      <w:r w:rsidR="00EE793A">
        <w:rPr>
          <w:rFonts w:ascii="ＭＳ 明朝" w:hint="eastAsia"/>
          <w:noProof/>
          <w:kern w:val="0"/>
        </w:rPr>
        <w:t>利用</w:t>
      </w:r>
      <w:r w:rsidRPr="009C2C75">
        <w:rPr>
          <w:rFonts w:ascii="ＭＳ 明朝" w:hint="eastAsia"/>
          <w:noProof/>
          <w:kern w:val="0"/>
        </w:rPr>
        <w:t>登録事項を抹消するとともに、潟上市空き家バンク</w:t>
      </w:r>
      <w:r w:rsidR="00824918">
        <w:rPr>
          <w:rFonts w:ascii="ＭＳ 明朝" w:hint="eastAsia"/>
          <w:noProof/>
          <w:kern w:val="0"/>
        </w:rPr>
        <w:t>利用</w:t>
      </w:r>
      <w:r w:rsidRPr="009C2C75">
        <w:rPr>
          <w:rFonts w:ascii="ＭＳ 明朝" w:hint="eastAsia"/>
          <w:noProof/>
          <w:kern w:val="0"/>
        </w:rPr>
        <w:t>登録抹消通知書（様式第</w:t>
      </w:r>
      <w:r w:rsidR="00824918">
        <w:rPr>
          <w:rFonts w:ascii="ＭＳ 明朝"/>
          <w:noProof/>
          <w:kern w:val="0"/>
        </w:rPr>
        <w:t>1</w:t>
      </w:r>
      <w:r w:rsidR="00090F56">
        <w:rPr>
          <w:rFonts w:ascii="ＭＳ 明朝"/>
          <w:noProof/>
          <w:kern w:val="0"/>
        </w:rPr>
        <w:t>6</w:t>
      </w:r>
      <w:r w:rsidR="00824918">
        <w:rPr>
          <w:rFonts w:ascii="ＭＳ 明朝" w:hint="eastAsia"/>
          <w:noProof/>
          <w:kern w:val="0"/>
        </w:rPr>
        <w:t>号）により利用</w:t>
      </w:r>
      <w:r w:rsidRPr="009C2C75">
        <w:rPr>
          <w:rFonts w:ascii="ＭＳ 明朝" w:hint="eastAsia"/>
          <w:noProof/>
          <w:kern w:val="0"/>
        </w:rPr>
        <w:t>登録者に通知するものとする。</w:t>
      </w:r>
    </w:p>
    <w:p w:rsidR="009C2C75" w:rsidRPr="009C2C75" w:rsidRDefault="009C2C75" w:rsidP="009C2C75">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（１）偽りその他不正の手段により登録したことが判明したとき。</w:t>
      </w:r>
    </w:p>
    <w:p w:rsidR="009C2C75" w:rsidRPr="009C2C75" w:rsidRDefault="009C2C75" w:rsidP="009C2C75">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（２）</w:t>
      </w:r>
      <w:r w:rsidR="00824918">
        <w:rPr>
          <w:rFonts w:ascii="ＭＳ 明朝" w:hint="eastAsia"/>
          <w:noProof/>
          <w:kern w:val="0"/>
        </w:rPr>
        <w:t>空き家を利用することにより、</w:t>
      </w:r>
      <w:r w:rsidR="00824918" w:rsidRPr="00824918">
        <w:rPr>
          <w:rFonts w:ascii="ＭＳ 明朝" w:hint="eastAsia"/>
          <w:noProof/>
          <w:kern w:val="0"/>
        </w:rPr>
        <w:t>公の秩序を乱し、又は善良の風俗を害するおそれ</w:t>
      </w:r>
      <w:r w:rsidR="00824918">
        <w:rPr>
          <w:rFonts w:ascii="ＭＳ 明朝" w:hint="eastAsia"/>
          <w:noProof/>
          <w:kern w:val="0"/>
        </w:rPr>
        <w:t>があると認められるとき</w:t>
      </w:r>
      <w:r w:rsidRPr="009C2C75">
        <w:rPr>
          <w:rFonts w:ascii="ＭＳ 明朝" w:hint="eastAsia"/>
          <w:noProof/>
          <w:kern w:val="0"/>
        </w:rPr>
        <w:t>。</w:t>
      </w:r>
    </w:p>
    <w:p w:rsidR="009C2C75" w:rsidRPr="009C2C75" w:rsidRDefault="00B21FD9" w:rsidP="009C2C75">
      <w:pPr>
        <w:autoSpaceDE w:val="0"/>
        <w:autoSpaceDN w:val="0"/>
        <w:adjustRightInd w:val="0"/>
        <w:spacing w:line="420" w:lineRule="atLeast"/>
        <w:ind w:left="229" w:hangingChars="100" w:hanging="229"/>
        <w:jc w:val="left"/>
        <w:rPr>
          <w:rFonts w:ascii="ＭＳ 明朝"/>
          <w:noProof/>
          <w:kern w:val="0"/>
        </w:rPr>
      </w:pPr>
      <w:r>
        <w:rPr>
          <w:rFonts w:ascii="ＭＳ 明朝" w:hint="eastAsia"/>
          <w:noProof/>
          <w:kern w:val="0"/>
        </w:rPr>
        <w:t>（３）第７</w:t>
      </w:r>
      <w:r w:rsidR="009C2C75" w:rsidRPr="009C2C75">
        <w:rPr>
          <w:rFonts w:ascii="ＭＳ 明朝" w:hint="eastAsia"/>
          <w:noProof/>
          <w:kern w:val="0"/>
        </w:rPr>
        <w:t>条第３項の規定による</w:t>
      </w:r>
      <w:r>
        <w:rPr>
          <w:rFonts w:ascii="ＭＳ 明朝" w:hint="eastAsia"/>
          <w:noProof/>
          <w:kern w:val="0"/>
        </w:rPr>
        <w:t>利用</w:t>
      </w:r>
      <w:r w:rsidR="0031727F">
        <w:rPr>
          <w:rFonts w:ascii="ＭＳ 明朝" w:hint="eastAsia"/>
          <w:noProof/>
          <w:kern w:val="0"/>
        </w:rPr>
        <w:t>登録日の属する年度から翌</w:t>
      </w:r>
      <w:r w:rsidR="009C2C75" w:rsidRPr="009C2C75">
        <w:rPr>
          <w:rFonts w:ascii="ＭＳ 明朝" w:hint="eastAsia"/>
          <w:noProof/>
          <w:kern w:val="0"/>
        </w:rPr>
        <w:t>年度の３月</w:t>
      </w:r>
      <w:r w:rsidR="009C2C75" w:rsidRPr="009C2C75">
        <w:rPr>
          <w:rFonts w:ascii="ＭＳ 明朝"/>
          <w:noProof/>
          <w:kern w:val="0"/>
        </w:rPr>
        <w:t>31</w:t>
      </w:r>
      <w:r w:rsidR="009C2C75" w:rsidRPr="009C2C75">
        <w:rPr>
          <w:rFonts w:ascii="ＭＳ 明朝" w:hint="eastAsia"/>
          <w:noProof/>
          <w:kern w:val="0"/>
        </w:rPr>
        <w:t>日を経過したとき。</w:t>
      </w:r>
    </w:p>
    <w:p w:rsidR="009C2C75" w:rsidRPr="009C2C75" w:rsidRDefault="009C2C75" w:rsidP="009C2C75">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（４</w:t>
      </w:r>
      <w:r w:rsidRPr="00D14276">
        <w:rPr>
          <w:rFonts w:ascii="ＭＳ 明朝" w:hint="eastAsia"/>
          <w:noProof/>
          <w:kern w:val="0"/>
        </w:rPr>
        <w:t>）第</w:t>
      </w:r>
      <w:r w:rsidR="00577ABD" w:rsidRPr="00D14276">
        <w:rPr>
          <w:rFonts w:ascii="ＭＳ 明朝"/>
          <w:noProof/>
          <w:kern w:val="0"/>
        </w:rPr>
        <w:t>13</w:t>
      </w:r>
      <w:r w:rsidRPr="00D14276">
        <w:rPr>
          <w:rFonts w:ascii="ＭＳ 明朝" w:hint="eastAsia"/>
          <w:noProof/>
          <w:kern w:val="0"/>
        </w:rPr>
        <w:t>条第</w:t>
      </w:r>
      <w:r w:rsidR="00D14276" w:rsidRPr="00D14276">
        <w:rPr>
          <w:rFonts w:ascii="ＭＳ 明朝" w:hint="eastAsia"/>
          <w:noProof/>
          <w:kern w:val="0"/>
        </w:rPr>
        <w:t>４</w:t>
      </w:r>
      <w:r w:rsidRPr="00D14276">
        <w:rPr>
          <w:rFonts w:ascii="ＭＳ 明朝" w:hint="eastAsia"/>
          <w:noProof/>
          <w:kern w:val="0"/>
        </w:rPr>
        <w:t>項の規</w:t>
      </w:r>
      <w:r w:rsidRPr="009C2C75">
        <w:rPr>
          <w:rFonts w:ascii="ＭＳ 明朝" w:hint="eastAsia"/>
          <w:noProof/>
          <w:kern w:val="0"/>
        </w:rPr>
        <w:t>定による報告</w:t>
      </w:r>
      <w:r w:rsidR="00305E58">
        <w:rPr>
          <w:rFonts w:ascii="ＭＳ 明朝" w:hint="eastAsia"/>
          <w:noProof/>
          <w:kern w:val="0"/>
        </w:rPr>
        <w:t>等</w:t>
      </w:r>
      <w:r w:rsidRPr="009C2C75">
        <w:rPr>
          <w:rFonts w:ascii="ＭＳ 明朝" w:hint="eastAsia"/>
          <w:noProof/>
          <w:kern w:val="0"/>
        </w:rPr>
        <w:t>によ</w:t>
      </w:r>
      <w:r w:rsidR="00305E58">
        <w:rPr>
          <w:rFonts w:ascii="ＭＳ 明朝" w:hint="eastAsia"/>
          <w:noProof/>
          <w:kern w:val="0"/>
        </w:rPr>
        <w:t>り</w:t>
      </w:r>
      <w:r w:rsidRPr="009C2C75">
        <w:rPr>
          <w:rFonts w:ascii="ＭＳ 明朝" w:hint="eastAsia"/>
          <w:noProof/>
          <w:kern w:val="0"/>
        </w:rPr>
        <w:t>、売買又は賃貸借契約締結の事実が確認できたとき。</w:t>
      </w:r>
    </w:p>
    <w:p w:rsidR="00556488" w:rsidRDefault="009C2C75" w:rsidP="009C2C75">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（５）前各号に定めるもののほか、市長が適当でないと認めたとき。</w:t>
      </w:r>
    </w:p>
    <w:p w:rsidR="00B21FD9" w:rsidRDefault="00B21FD9" w:rsidP="00B17CE0">
      <w:pPr>
        <w:autoSpaceDE w:val="0"/>
        <w:autoSpaceDN w:val="0"/>
        <w:adjustRightInd w:val="0"/>
        <w:spacing w:line="420" w:lineRule="atLeast"/>
        <w:ind w:left="229" w:hangingChars="100" w:hanging="229"/>
        <w:jc w:val="left"/>
        <w:rPr>
          <w:rFonts w:ascii="ＭＳ 明朝"/>
          <w:noProof/>
          <w:kern w:val="0"/>
        </w:rPr>
      </w:pPr>
      <w:r>
        <w:rPr>
          <w:rFonts w:ascii="ＭＳ 明朝" w:hint="eastAsia"/>
          <w:noProof/>
          <w:kern w:val="0"/>
        </w:rPr>
        <w:t>（</w:t>
      </w:r>
      <w:r w:rsidR="00026102">
        <w:rPr>
          <w:rFonts w:ascii="ＭＳ 明朝" w:hint="eastAsia"/>
          <w:noProof/>
          <w:kern w:val="0"/>
        </w:rPr>
        <w:t>登録事業者へ</w:t>
      </w:r>
      <w:r w:rsidR="00026102" w:rsidRPr="00026102">
        <w:rPr>
          <w:rFonts w:ascii="ＭＳ 明朝" w:hint="eastAsia"/>
          <w:noProof/>
          <w:kern w:val="0"/>
        </w:rPr>
        <w:t>の登録</w:t>
      </w:r>
      <w:r>
        <w:rPr>
          <w:rFonts w:ascii="ＭＳ 明朝" w:hint="eastAsia"/>
          <w:noProof/>
          <w:kern w:val="0"/>
        </w:rPr>
        <w:t>）</w:t>
      </w:r>
    </w:p>
    <w:p w:rsidR="00B21FD9" w:rsidRDefault="00026102" w:rsidP="00E51FD0">
      <w:pPr>
        <w:autoSpaceDE w:val="0"/>
        <w:autoSpaceDN w:val="0"/>
        <w:adjustRightInd w:val="0"/>
        <w:spacing w:line="420" w:lineRule="atLeast"/>
        <w:ind w:left="229" w:hangingChars="100" w:hanging="229"/>
        <w:jc w:val="left"/>
        <w:rPr>
          <w:rFonts w:ascii="ＭＳ 明朝"/>
          <w:noProof/>
          <w:kern w:val="0"/>
        </w:rPr>
      </w:pPr>
      <w:r>
        <w:rPr>
          <w:rFonts w:ascii="ＭＳ 明朝" w:hint="eastAsia"/>
          <w:noProof/>
          <w:kern w:val="0"/>
        </w:rPr>
        <w:t>第</w:t>
      </w:r>
      <w:r>
        <w:rPr>
          <w:rFonts w:ascii="ＭＳ 明朝"/>
          <w:noProof/>
          <w:kern w:val="0"/>
        </w:rPr>
        <w:t>1</w:t>
      </w:r>
      <w:r w:rsidR="00577ABD">
        <w:rPr>
          <w:rFonts w:ascii="ＭＳ 明朝"/>
          <w:noProof/>
          <w:kern w:val="0"/>
        </w:rPr>
        <w:t>0</w:t>
      </w:r>
      <w:r>
        <w:rPr>
          <w:rFonts w:ascii="ＭＳ 明朝" w:hint="eastAsia"/>
          <w:noProof/>
          <w:kern w:val="0"/>
        </w:rPr>
        <w:t>条　登録事業者になることを希望する</w:t>
      </w:r>
      <w:r w:rsidR="004A4A36">
        <w:rPr>
          <w:rFonts w:ascii="ＭＳ 明朝" w:hint="eastAsia"/>
          <w:noProof/>
          <w:kern w:val="0"/>
        </w:rPr>
        <w:t>者</w:t>
      </w:r>
      <w:r>
        <w:rPr>
          <w:rFonts w:ascii="ＭＳ 明朝" w:hint="eastAsia"/>
          <w:noProof/>
          <w:kern w:val="0"/>
        </w:rPr>
        <w:t>は、潟上市</w:t>
      </w:r>
      <w:r w:rsidR="00E51FD0">
        <w:rPr>
          <w:rFonts w:ascii="ＭＳ 明朝" w:hint="eastAsia"/>
          <w:noProof/>
          <w:kern w:val="0"/>
        </w:rPr>
        <w:t>空き家バンク登録事業者登録申込</w:t>
      </w:r>
      <w:r w:rsidR="008C33F1">
        <w:rPr>
          <w:rFonts w:ascii="ＭＳ 明朝" w:hint="eastAsia"/>
          <w:noProof/>
          <w:kern w:val="0"/>
        </w:rPr>
        <w:t>書（様式第</w:t>
      </w:r>
      <w:r w:rsidR="00090F56">
        <w:rPr>
          <w:rFonts w:ascii="ＭＳ 明朝"/>
          <w:noProof/>
          <w:kern w:val="0"/>
        </w:rPr>
        <w:t>17</w:t>
      </w:r>
      <w:r w:rsidR="008C33F1">
        <w:rPr>
          <w:rFonts w:ascii="ＭＳ 明朝" w:hint="eastAsia"/>
          <w:noProof/>
          <w:kern w:val="0"/>
        </w:rPr>
        <w:t>号）</w:t>
      </w:r>
      <w:r w:rsidR="00164335">
        <w:rPr>
          <w:rFonts w:ascii="ＭＳ 明朝" w:hint="eastAsia"/>
          <w:noProof/>
          <w:kern w:val="0"/>
        </w:rPr>
        <w:t>に必要</w:t>
      </w:r>
      <w:r w:rsidR="00164335" w:rsidRPr="00DA4F46">
        <w:rPr>
          <w:rFonts w:ascii="ＭＳ 明朝" w:hint="eastAsia"/>
          <w:noProof/>
          <w:kern w:val="0"/>
        </w:rPr>
        <w:t>書類</w:t>
      </w:r>
      <w:r w:rsidR="00164335">
        <w:rPr>
          <w:rFonts w:ascii="ＭＳ 明朝" w:hint="eastAsia"/>
          <w:noProof/>
          <w:kern w:val="0"/>
        </w:rPr>
        <w:t>を</w:t>
      </w:r>
      <w:r w:rsidR="00164335" w:rsidRPr="00D3639E">
        <w:rPr>
          <w:rFonts w:ascii="ＭＳ 明朝" w:hAnsi="ＭＳ 明朝" w:hint="eastAsia"/>
          <w:noProof/>
          <w:kern w:val="0"/>
        </w:rPr>
        <w:t>添付し</w:t>
      </w:r>
      <w:r w:rsidR="00164335">
        <w:rPr>
          <w:rFonts w:ascii="ＭＳ 明朝" w:hAnsi="ＭＳ 明朝" w:hint="eastAsia"/>
          <w:noProof/>
          <w:kern w:val="0"/>
        </w:rPr>
        <w:t>、</w:t>
      </w:r>
      <w:r w:rsidR="008C33F1" w:rsidRPr="00B17CE0">
        <w:rPr>
          <w:rFonts w:ascii="ＭＳ 明朝" w:hAnsi="ＭＳ 明朝" w:hint="eastAsia"/>
          <w:noProof/>
          <w:kern w:val="0"/>
        </w:rPr>
        <w:t>市長に提出しなければならない</w:t>
      </w:r>
      <w:r w:rsidR="008C33F1" w:rsidRPr="00C14695">
        <w:rPr>
          <w:rFonts w:ascii="ＭＳ 明朝" w:hAnsi="ＭＳ 明朝" w:hint="eastAsia"/>
          <w:noProof/>
          <w:kern w:val="0"/>
        </w:rPr>
        <w:t>。</w:t>
      </w:r>
    </w:p>
    <w:p w:rsidR="008C33F1" w:rsidRDefault="00E51FD0" w:rsidP="008C33F1">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２　市長は、前項の規定による申込</w:t>
      </w:r>
      <w:r w:rsidR="008C33F1">
        <w:rPr>
          <w:rFonts w:ascii="ＭＳ 明朝" w:hAnsi="ＭＳ 明朝" w:hint="eastAsia"/>
          <w:noProof/>
          <w:kern w:val="0"/>
        </w:rPr>
        <w:t>書が提出されたときは、その内容等を審査し、適切であると認めるときは、</w:t>
      </w:r>
      <w:r w:rsidR="00090F56">
        <w:rPr>
          <w:rFonts w:ascii="ＭＳ 明朝" w:hAnsi="ＭＳ 明朝" w:hint="eastAsia"/>
          <w:noProof/>
          <w:kern w:val="0"/>
        </w:rPr>
        <w:t>登録事業者の登録</w:t>
      </w:r>
      <w:r w:rsidR="00090F56" w:rsidRPr="00090F56">
        <w:rPr>
          <w:rFonts w:ascii="ＭＳ 明朝" w:hAnsi="ＭＳ 明朝" w:hint="eastAsia"/>
          <w:noProof/>
          <w:kern w:val="0"/>
        </w:rPr>
        <w:t>をし、</w:t>
      </w:r>
      <w:r w:rsidR="004A4A36">
        <w:rPr>
          <w:rFonts w:ascii="ＭＳ 明朝" w:hAnsi="ＭＳ 明朝" w:hint="eastAsia"/>
          <w:noProof/>
          <w:kern w:val="0"/>
        </w:rPr>
        <w:t>潟上市</w:t>
      </w:r>
      <w:r w:rsidR="008C33F1">
        <w:rPr>
          <w:rFonts w:ascii="ＭＳ 明朝" w:hAnsi="ＭＳ 明朝" w:hint="eastAsia"/>
          <w:noProof/>
          <w:kern w:val="0"/>
        </w:rPr>
        <w:t>空き家バンク登録事業者登録</w:t>
      </w:r>
      <w:r w:rsidR="003007BA">
        <w:rPr>
          <w:rFonts w:ascii="ＭＳ 明朝" w:hAnsi="ＭＳ 明朝" w:hint="eastAsia"/>
          <w:noProof/>
          <w:kern w:val="0"/>
        </w:rPr>
        <w:t>結果</w:t>
      </w:r>
      <w:r w:rsidR="008C33F1">
        <w:rPr>
          <w:rFonts w:ascii="ＭＳ 明朝" w:hAnsi="ＭＳ 明朝" w:hint="eastAsia"/>
          <w:noProof/>
          <w:kern w:val="0"/>
        </w:rPr>
        <w:t>通知書（様式第</w:t>
      </w:r>
      <w:r w:rsidR="00090F56">
        <w:rPr>
          <w:rFonts w:ascii="ＭＳ 明朝" w:hAnsi="ＭＳ 明朝"/>
          <w:noProof/>
          <w:kern w:val="0"/>
        </w:rPr>
        <w:t>18</w:t>
      </w:r>
      <w:r w:rsidR="008C33F1">
        <w:rPr>
          <w:rFonts w:ascii="ＭＳ 明朝" w:hAnsi="ＭＳ 明朝" w:hint="eastAsia"/>
          <w:noProof/>
          <w:kern w:val="0"/>
        </w:rPr>
        <w:t>号）により、</w:t>
      </w:r>
      <w:r w:rsidR="00310133">
        <w:rPr>
          <w:rFonts w:ascii="ＭＳ 明朝" w:hAnsi="ＭＳ 明朝" w:hint="eastAsia"/>
          <w:noProof/>
          <w:kern w:val="0"/>
        </w:rPr>
        <w:t>当該登録事業者</w:t>
      </w:r>
      <w:r w:rsidR="008C33F1">
        <w:rPr>
          <w:rFonts w:ascii="ＭＳ 明朝" w:hAnsi="ＭＳ 明朝" w:hint="eastAsia"/>
          <w:noProof/>
          <w:kern w:val="0"/>
        </w:rPr>
        <w:t>に通知するものとする。</w:t>
      </w:r>
    </w:p>
    <w:p w:rsidR="008C33F1" w:rsidRPr="008C33F1" w:rsidRDefault="00310133"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（登録事業者の</w:t>
      </w:r>
      <w:r w:rsidR="00DF27C9">
        <w:rPr>
          <w:rFonts w:ascii="ＭＳ 明朝" w:hAnsi="ＭＳ 明朝" w:hint="eastAsia"/>
          <w:noProof/>
          <w:kern w:val="0"/>
        </w:rPr>
        <w:t>登録</w:t>
      </w:r>
      <w:r w:rsidR="000579E6">
        <w:rPr>
          <w:rFonts w:ascii="ＭＳ 明朝" w:hAnsi="ＭＳ 明朝" w:hint="eastAsia"/>
          <w:noProof/>
          <w:kern w:val="0"/>
        </w:rPr>
        <w:t>事項</w:t>
      </w:r>
      <w:r>
        <w:rPr>
          <w:rFonts w:ascii="ＭＳ 明朝" w:hAnsi="ＭＳ 明朝" w:hint="eastAsia"/>
          <w:noProof/>
          <w:kern w:val="0"/>
        </w:rPr>
        <w:t>変更）</w:t>
      </w:r>
    </w:p>
    <w:p w:rsidR="00310133" w:rsidRDefault="00310133" w:rsidP="00310133">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第</w:t>
      </w:r>
      <w:r w:rsidR="00577ABD">
        <w:rPr>
          <w:rFonts w:ascii="ＭＳ 明朝" w:hAnsi="ＭＳ 明朝"/>
          <w:noProof/>
          <w:kern w:val="0"/>
        </w:rPr>
        <w:t>11</w:t>
      </w:r>
      <w:r>
        <w:rPr>
          <w:rFonts w:ascii="ＭＳ 明朝" w:hAnsi="ＭＳ 明朝" w:hint="eastAsia"/>
          <w:noProof/>
          <w:kern w:val="0"/>
        </w:rPr>
        <w:t>条　登録事業者は、登録事項に変更があったときは、潟上市空き家バンク登録事業者登録事項変更届（様式第</w:t>
      </w:r>
      <w:r w:rsidR="00090F56">
        <w:rPr>
          <w:rFonts w:ascii="ＭＳ 明朝" w:hAnsi="ＭＳ 明朝"/>
          <w:noProof/>
          <w:kern w:val="0"/>
        </w:rPr>
        <w:t>19</w:t>
      </w:r>
      <w:r>
        <w:rPr>
          <w:rFonts w:ascii="ＭＳ 明朝" w:hAnsi="ＭＳ 明朝" w:hint="eastAsia"/>
          <w:noProof/>
          <w:kern w:val="0"/>
        </w:rPr>
        <w:t>号）</w:t>
      </w:r>
      <w:r w:rsidRPr="00C14695">
        <w:rPr>
          <w:rFonts w:ascii="ＭＳ 明朝" w:hAnsi="ＭＳ 明朝" w:hint="eastAsia"/>
          <w:noProof/>
          <w:kern w:val="0"/>
        </w:rPr>
        <w:t>を市長に提出しなければならない。</w:t>
      </w:r>
    </w:p>
    <w:p w:rsidR="00310133" w:rsidRPr="000B0C8E" w:rsidRDefault="00310133" w:rsidP="00310133">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 xml:space="preserve">２　</w:t>
      </w:r>
      <w:r w:rsidRPr="009C2C75">
        <w:rPr>
          <w:rFonts w:ascii="ＭＳ 明朝" w:hAnsi="ＭＳ 明朝" w:hint="eastAsia"/>
          <w:noProof/>
          <w:kern w:val="0"/>
        </w:rPr>
        <w:t>市長は、前項の規定による届出を受け、登録事項を変更したときは、潟上市空き家バンク</w:t>
      </w:r>
      <w:r>
        <w:rPr>
          <w:rFonts w:ascii="ＭＳ 明朝" w:hAnsi="ＭＳ 明朝" w:hint="eastAsia"/>
          <w:noProof/>
          <w:kern w:val="0"/>
        </w:rPr>
        <w:t>登録事業者登録事項変更</w:t>
      </w:r>
      <w:r w:rsidRPr="009C2C75">
        <w:rPr>
          <w:rFonts w:ascii="ＭＳ 明朝" w:hAnsi="ＭＳ 明朝" w:hint="eastAsia"/>
          <w:noProof/>
          <w:kern w:val="0"/>
        </w:rPr>
        <w:t>通知書（様式第</w:t>
      </w:r>
      <w:r w:rsidR="0022527C">
        <w:rPr>
          <w:rFonts w:ascii="ＭＳ 明朝" w:hAnsi="ＭＳ 明朝"/>
          <w:noProof/>
          <w:kern w:val="0"/>
        </w:rPr>
        <w:t>20</w:t>
      </w:r>
      <w:r w:rsidRPr="009C2C75">
        <w:rPr>
          <w:rFonts w:ascii="ＭＳ 明朝" w:hAnsi="ＭＳ 明朝" w:hint="eastAsia"/>
          <w:noProof/>
          <w:kern w:val="0"/>
        </w:rPr>
        <w:t>号）により</w:t>
      </w:r>
      <w:r>
        <w:rPr>
          <w:rFonts w:ascii="ＭＳ 明朝" w:hAnsi="ＭＳ 明朝" w:hint="eastAsia"/>
          <w:noProof/>
          <w:kern w:val="0"/>
        </w:rPr>
        <w:t>登録事業者</w:t>
      </w:r>
      <w:r w:rsidRPr="009C2C75">
        <w:rPr>
          <w:rFonts w:ascii="ＭＳ 明朝" w:hAnsi="ＭＳ 明朝" w:hint="eastAsia"/>
          <w:noProof/>
          <w:kern w:val="0"/>
        </w:rPr>
        <w:t>に通知するものとする。</w:t>
      </w:r>
    </w:p>
    <w:p w:rsidR="00310133" w:rsidRPr="009C2C75" w:rsidRDefault="00310133" w:rsidP="00310133">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w:t>
      </w:r>
      <w:r>
        <w:rPr>
          <w:rFonts w:ascii="ＭＳ 明朝" w:hint="eastAsia"/>
          <w:noProof/>
          <w:kern w:val="0"/>
        </w:rPr>
        <w:t>登録事業者</w:t>
      </w:r>
      <w:r w:rsidR="00DF27C9">
        <w:rPr>
          <w:rFonts w:ascii="ＭＳ 明朝" w:hint="eastAsia"/>
          <w:noProof/>
          <w:kern w:val="0"/>
        </w:rPr>
        <w:t>の</w:t>
      </w:r>
      <w:r w:rsidR="000579E6">
        <w:rPr>
          <w:rFonts w:ascii="ＭＳ 明朝" w:hint="eastAsia"/>
          <w:noProof/>
          <w:kern w:val="0"/>
        </w:rPr>
        <w:t>登録取消し等</w:t>
      </w:r>
      <w:r w:rsidRPr="009C2C75">
        <w:rPr>
          <w:rFonts w:ascii="ＭＳ 明朝" w:hint="eastAsia"/>
          <w:noProof/>
          <w:kern w:val="0"/>
        </w:rPr>
        <w:t>）</w:t>
      </w:r>
    </w:p>
    <w:p w:rsidR="00310133" w:rsidRPr="009C2C75" w:rsidRDefault="00DF27C9" w:rsidP="00310133">
      <w:pPr>
        <w:autoSpaceDE w:val="0"/>
        <w:autoSpaceDN w:val="0"/>
        <w:adjustRightInd w:val="0"/>
        <w:spacing w:line="420" w:lineRule="atLeast"/>
        <w:ind w:left="229" w:hangingChars="100" w:hanging="229"/>
        <w:jc w:val="left"/>
        <w:rPr>
          <w:rFonts w:ascii="ＭＳ 明朝"/>
          <w:noProof/>
          <w:kern w:val="0"/>
        </w:rPr>
      </w:pPr>
      <w:r>
        <w:rPr>
          <w:rFonts w:ascii="ＭＳ 明朝" w:hint="eastAsia"/>
          <w:noProof/>
          <w:kern w:val="0"/>
        </w:rPr>
        <w:t>第</w:t>
      </w:r>
      <w:r w:rsidR="00577ABD">
        <w:rPr>
          <w:rFonts w:ascii="ＭＳ 明朝"/>
          <w:noProof/>
          <w:kern w:val="0"/>
        </w:rPr>
        <w:t>12</w:t>
      </w:r>
      <w:r w:rsidR="00310133" w:rsidRPr="009C2C75">
        <w:rPr>
          <w:rFonts w:ascii="ＭＳ 明朝" w:hint="eastAsia"/>
          <w:noProof/>
          <w:kern w:val="0"/>
        </w:rPr>
        <w:t>条</w:t>
      </w:r>
      <w:r w:rsidR="00310133" w:rsidRPr="009C2C75">
        <w:rPr>
          <w:rFonts w:ascii="ＭＳ 明朝"/>
          <w:noProof/>
          <w:kern w:val="0"/>
        </w:rPr>
        <w:t xml:space="preserve"> </w:t>
      </w:r>
      <w:r w:rsidR="00310133">
        <w:rPr>
          <w:rFonts w:ascii="ＭＳ 明朝" w:hint="eastAsia"/>
          <w:noProof/>
          <w:kern w:val="0"/>
        </w:rPr>
        <w:t>登録事業者</w:t>
      </w:r>
      <w:r w:rsidR="00310133" w:rsidRPr="009C2C75">
        <w:rPr>
          <w:rFonts w:ascii="ＭＳ 明朝" w:hint="eastAsia"/>
          <w:noProof/>
          <w:kern w:val="0"/>
        </w:rPr>
        <w:t>は、登録事項を</w:t>
      </w:r>
      <w:r w:rsidR="000579E6">
        <w:rPr>
          <w:rFonts w:ascii="ＭＳ 明朝" w:hint="eastAsia"/>
          <w:noProof/>
          <w:kern w:val="0"/>
        </w:rPr>
        <w:t>取消し</w:t>
      </w:r>
      <w:r w:rsidR="00310133" w:rsidRPr="009C2C75">
        <w:rPr>
          <w:rFonts w:ascii="ＭＳ 明朝" w:hint="eastAsia"/>
          <w:noProof/>
          <w:kern w:val="0"/>
        </w:rPr>
        <w:t>したいときは、潟上市空き家バンク</w:t>
      </w:r>
      <w:r w:rsidR="00310133">
        <w:rPr>
          <w:rFonts w:ascii="ＭＳ 明朝" w:hint="eastAsia"/>
          <w:noProof/>
          <w:kern w:val="0"/>
        </w:rPr>
        <w:t>登録事業者登録</w:t>
      </w:r>
      <w:r w:rsidR="000579E6">
        <w:rPr>
          <w:rFonts w:ascii="ＭＳ 明朝" w:hint="eastAsia"/>
          <w:noProof/>
          <w:kern w:val="0"/>
        </w:rPr>
        <w:t>取消</w:t>
      </w:r>
      <w:r w:rsidR="00310133">
        <w:rPr>
          <w:rFonts w:ascii="ＭＳ 明朝" w:hint="eastAsia"/>
          <w:noProof/>
          <w:kern w:val="0"/>
        </w:rPr>
        <w:t>届出書（様式第</w:t>
      </w:r>
      <w:r w:rsidR="00E72CD6">
        <w:rPr>
          <w:rFonts w:ascii="ＭＳ 明朝"/>
          <w:noProof/>
          <w:kern w:val="0"/>
        </w:rPr>
        <w:t>2</w:t>
      </w:r>
      <w:r w:rsidR="0022527C">
        <w:rPr>
          <w:rFonts w:ascii="ＭＳ 明朝"/>
          <w:noProof/>
          <w:kern w:val="0"/>
        </w:rPr>
        <w:t>1</w:t>
      </w:r>
      <w:r w:rsidR="00310133" w:rsidRPr="009C2C75">
        <w:rPr>
          <w:rFonts w:ascii="ＭＳ 明朝" w:hint="eastAsia"/>
          <w:noProof/>
          <w:kern w:val="0"/>
        </w:rPr>
        <w:t>号）を市長に提出しなければならない。</w:t>
      </w:r>
    </w:p>
    <w:p w:rsidR="00310133" w:rsidRPr="009C2C75" w:rsidRDefault="00310133" w:rsidP="00E72CD6">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２　前項に規定するもののほか、次の各号のいずれかに該当するときは、登録事項を</w:t>
      </w:r>
      <w:r w:rsidR="000579E6">
        <w:rPr>
          <w:rFonts w:ascii="ＭＳ 明朝" w:hint="eastAsia"/>
          <w:noProof/>
          <w:kern w:val="0"/>
        </w:rPr>
        <w:t>取消し</w:t>
      </w:r>
      <w:r w:rsidRPr="009C2C75">
        <w:rPr>
          <w:rFonts w:ascii="ＭＳ 明朝" w:hint="eastAsia"/>
          <w:noProof/>
          <w:kern w:val="0"/>
        </w:rPr>
        <w:t>するとともに、潟上市空き家バンク</w:t>
      </w:r>
      <w:r w:rsidR="00DF27C9">
        <w:rPr>
          <w:rFonts w:ascii="ＭＳ 明朝" w:hint="eastAsia"/>
          <w:noProof/>
          <w:kern w:val="0"/>
        </w:rPr>
        <w:t>登録事業者登録</w:t>
      </w:r>
      <w:r w:rsidR="000579E6">
        <w:rPr>
          <w:rFonts w:ascii="ＭＳ 明朝" w:hint="eastAsia"/>
          <w:noProof/>
          <w:kern w:val="0"/>
        </w:rPr>
        <w:t>取消</w:t>
      </w:r>
      <w:r w:rsidRPr="009C2C75">
        <w:rPr>
          <w:rFonts w:ascii="ＭＳ 明朝" w:hint="eastAsia"/>
          <w:noProof/>
          <w:kern w:val="0"/>
        </w:rPr>
        <w:t>通知書（様式第</w:t>
      </w:r>
      <w:r w:rsidR="00DF27C9">
        <w:rPr>
          <w:rFonts w:ascii="ＭＳ 明朝"/>
          <w:noProof/>
          <w:kern w:val="0"/>
        </w:rPr>
        <w:t>2</w:t>
      </w:r>
      <w:r w:rsidR="0022527C">
        <w:rPr>
          <w:rFonts w:ascii="ＭＳ 明朝"/>
          <w:noProof/>
          <w:kern w:val="0"/>
        </w:rPr>
        <w:t>2</w:t>
      </w:r>
      <w:r>
        <w:rPr>
          <w:rFonts w:ascii="ＭＳ 明朝" w:hint="eastAsia"/>
          <w:noProof/>
          <w:kern w:val="0"/>
        </w:rPr>
        <w:t>号）により</w:t>
      </w:r>
      <w:r w:rsidR="000579E6">
        <w:rPr>
          <w:rFonts w:ascii="ＭＳ 明朝" w:hint="eastAsia"/>
          <w:noProof/>
          <w:kern w:val="0"/>
        </w:rPr>
        <w:t>当該登録事業者</w:t>
      </w:r>
      <w:r w:rsidRPr="009C2C75">
        <w:rPr>
          <w:rFonts w:ascii="ＭＳ 明朝" w:hint="eastAsia"/>
          <w:noProof/>
          <w:kern w:val="0"/>
        </w:rPr>
        <w:t>に通知するものとする。</w:t>
      </w:r>
    </w:p>
    <w:p w:rsidR="00310133" w:rsidRPr="009C2C75" w:rsidRDefault="00BF7B18" w:rsidP="00310133">
      <w:pPr>
        <w:autoSpaceDE w:val="0"/>
        <w:autoSpaceDN w:val="0"/>
        <w:adjustRightInd w:val="0"/>
        <w:spacing w:line="420" w:lineRule="atLeast"/>
        <w:ind w:left="229" w:hangingChars="100" w:hanging="229"/>
        <w:jc w:val="left"/>
        <w:rPr>
          <w:rFonts w:ascii="ＭＳ 明朝"/>
          <w:noProof/>
          <w:kern w:val="0"/>
        </w:rPr>
      </w:pPr>
      <w:r>
        <w:rPr>
          <w:rFonts w:ascii="ＭＳ 明朝" w:hint="eastAsia"/>
          <w:noProof/>
          <w:kern w:val="0"/>
        </w:rPr>
        <w:t>（</w:t>
      </w:r>
      <w:r w:rsidR="0055012C">
        <w:rPr>
          <w:rFonts w:ascii="ＭＳ 明朝" w:hint="eastAsia"/>
          <w:noProof/>
          <w:kern w:val="0"/>
        </w:rPr>
        <w:t>１</w:t>
      </w:r>
      <w:r>
        <w:rPr>
          <w:rFonts w:ascii="ＭＳ 明朝" w:hint="eastAsia"/>
          <w:noProof/>
          <w:kern w:val="0"/>
        </w:rPr>
        <w:t>）</w:t>
      </w:r>
      <w:r w:rsidR="00310133" w:rsidRPr="009C2C75">
        <w:rPr>
          <w:rFonts w:ascii="ＭＳ 明朝" w:hint="eastAsia"/>
          <w:noProof/>
          <w:kern w:val="0"/>
        </w:rPr>
        <w:t>偽りその他不正の手段により登録したことが判明したとき。</w:t>
      </w:r>
    </w:p>
    <w:p w:rsidR="000579E6" w:rsidRDefault="00310133" w:rsidP="00310133">
      <w:pPr>
        <w:autoSpaceDE w:val="0"/>
        <w:autoSpaceDN w:val="0"/>
        <w:adjustRightInd w:val="0"/>
        <w:spacing w:line="420" w:lineRule="atLeast"/>
        <w:ind w:left="229" w:hangingChars="100" w:hanging="229"/>
        <w:jc w:val="left"/>
        <w:rPr>
          <w:rFonts w:ascii="ＭＳ 明朝"/>
          <w:noProof/>
          <w:kern w:val="0"/>
        </w:rPr>
      </w:pPr>
      <w:r w:rsidRPr="009C2C75">
        <w:rPr>
          <w:rFonts w:ascii="ＭＳ 明朝" w:hint="eastAsia"/>
          <w:noProof/>
          <w:kern w:val="0"/>
        </w:rPr>
        <w:t>（</w:t>
      </w:r>
      <w:r w:rsidR="0055012C">
        <w:rPr>
          <w:rFonts w:ascii="ＭＳ 明朝" w:hint="eastAsia"/>
          <w:noProof/>
          <w:kern w:val="0"/>
        </w:rPr>
        <w:t>２</w:t>
      </w:r>
      <w:r w:rsidRPr="009C2C75">
        <w:rPr>
          <w:rFonts w:ascii="ＭＳ 明朝" w:hint="eastAsia"/>
          <w:noProof/>
          <w:kern w:val="0"/>
        </w:rPr>
        <w:t>）</w:t>
      </w:r>
      <w:r w:rsidR="008B4026">
        <w:rPr>
          <w:rFonts w:ascii="ＭＳ 明朝" w:hint="eastAsia"/>
          <w:noProof/>
          <w:kern w:val="0"/>
        </w:rPr>
        <w:t>この告示</w:t>
      </w:r>
      <w:r w:rsidR="000579E6" w:rsidRPr="000579E6">
        <w:rPr>
          <w:rFonts w:ascii="ＭＳ 明朝" w:hint="eastAsia"/>
          <w:noProof/>
          <w:kern w:val="0"/>
        </w:rPr>
        <w:t>その他関係法令に違反したとき。</w:t>
      </w:r>
    </w:p>
    <w:p w:rsidR="00310133" w:rsidRDefault="0055012C" w:rsidP="00310133">
      <w:pPr>
        <w:autoSpaceDE w:val="0"/>
        <w:autoSpaceDN w:val="0"/>
        <w:adjustRightInd w:val="0"/>
        <w:spacing w:line="420" w:lineRule="atLeast"/>
        <w:ind w:left="229" w:hangingChars="100" w:hanging="229"/>
        <w:jc w:val="left"/>
        <w:rPr>
          <w:rFonts w:ascii="ＭＳ 明朝"/>
          <w:noProof/>
          <w:kern w:val="0"/>
        </w:rPr>
      </w:pPr>
      <w:r>
        <w:rPr>
          <w:rFonts w:ascii="ＭＳ 明朝" w:hint="eastAsia"/>
          <w:noProof/>
          <w:kern w:val="0"/>
        </w:rPr>
        <w:t>（３</w:t>
      </w:r>
      <w:r w:rsidR="000579E6">
        <w:rPr>
          <w:rFonts w:ascii="ＭＳ 明朝" w:hint="eastAsia"/>
          <w:noProof/>
          <w:kern w:val="0"/>
        </w:rPr>
        <w:t>）</w:t>
      </w:r>
      <w:r w:rsidR="000579E6" w:rsidRPr="009C2C75">
        <w:rPr>
          <w:rFonts w:ascii="ＭＳ 明朝" w:hint="eastAsia"/>
          <w:noProof/>
          <w:kern w:val="0"/>
        </w:rPr>
        <w:t>前</w:t>
      </w:r>
      <w:r w:rsidR="008B4026">
        <w:rPr>
          <w:rFonts w:ascii="ＭＳ 明朝" w:hint="eastAsia"/>
          <w:noProof/>
          <w:kern w:val="0"/>
        </w:rPr>
        <w:t>２</w:t>
      </w:r>
      <w:r w:rsidR="000579E6" w:rsidRPr="009C2C75">
        <w:rPr>
          <w:rFonts w:ascii="ＭＳ 明朝" w:hint="eastAsia"/>
          <w:noProof/>
          <w:kern w:val="0"/>
        </w:rPr>
        <w:t>号に定めるもののほか、市長が適当でないと認めたとき。</w:t>
      </w:r>
    </w:p>
    <w:p w:rsidR="008C33F1" w:rsidRDefault="00897F52" w:rsidP="00B17CE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３　前２項の規定により登録が取り消され、登録事業者が損害を受けることがあっても、市はこれに対して賠償の責めを負わない。</w:t>
      </w:r>
    </w:p>
    <w:p w:rsidR="00716FFF" w:rsidRPr="00D14276" w:rsidRDefault="00716FFF" w:rsidP="00716FFF">
      <w:pPr>
        <w:autoSpaceDE w:val="0"/>
        <w:autoSpaceDN w:val="0"/>
        <w:adjustRightInd w:val="0"/>
        <w:spacing w:line="420" w:lineRule="atLeast"/>
        <w:jc w:val="left"/>
        <w:rPr>
          <w:rFonts w:ascii="ＭＳ 明朝"/>
          <w:noProof/>
          <w:kern w:val="0"/>
        </w:rPr>
      </w:pPr>
      <w:r w:rsidRPr="00D14276">
        <w:rPr>
          <w:rFonts w:ascii="ＭＳ 明朝" w:hAnsi="ＭＳ 明朝" w:hint="eastAsia"/>
          <w:noProof/>
          <w:kern w:val="0"/>
        </w:rPr>
        <w:t>（物件に関する申込等）</w:t>
      </w:r>
    </w:p>
    <w:p w:rsidR="00716FFF" w:rsidRPr="00D14276" w:rsidRDefault="00716FFF" w:rsidP="003B1D67">
      <w:pPr>
        <w:autoSpaceDE w:val="0"/>
        <w:autoSpaceDN w:val="0"/>
        <w:adjustRightInd w:val="0"/>
        <w:spacing w:line="420" w:lineRule="atLeast"/>
        <w:ind w:left="229" w:hangingChars="100" w:hanging="229"/>
        <w:jc w:val="left"/>
        <w:rPr>
          <w:rFonts w:ascii="ＭＳ 明朝"/>
          <w:noProof/>
          <w:kern w:val="0"/>
        </w:rPr>
      </w:pPr>
      <w:r w:rsidRPr="00D14276">
        <w:rPr>
          <w:rFonts w:ascii="ＭＳ 明朝" w:hAnsi="ＭＳ 明朝" w:hint="eastAsia"/>
          <w:noProof/>
          <w:kern w:val="0"/>
        </w:rPr>
        <w:t>第</w:t>
      </w:r>
      <w:r w:rsidR="00577ABD" w:rsidRPr="00D14276">
        <w:rPr>
          <w:rFonts w:ascii="ＭＳ 明朝" w:hAnsi="ＭＳ 明朝"/>
          <w:noProof/>
          <w:kern w:val="0"/>
        </w:rPr>
        <w:t>13</w:t>
      </w:r>
      <w:r w:rsidRPr="00D14276">
        <w:rPr>
          <w:rFonts w:ascii="ＭＳ 明朝" w:hAnsi="ＭＳ 明朝" w:hint="eastAsia"/>
          <w:noProof/>
          <w:kern w:val="0"/>
        </w:rPr>
        <w:t>条　利用</w:t>
      </w:r>
      <w:r w:rsidR="001F1F81" w:rsidRPr="00D14276">
        <w:rPr>
          <w:rFonts w:ascii="ＭＳ 明朝" w:hAnsi="ＭＳ 明朝" w:hint="eastAsia"/>
          <w:noProof/>
          <w:kern w:val="0"/>
        </w:rPr>
        <w:t>登録</w:t>
      </w:r>
      <w:r w:rsidRPr="00D14276">
        <w:rPr>
          <w:rFonts w:ascii="ＭＳ 明朝" w:hAnsi="ＭＳ 明朝" w:hint="eastAsia"/>
          <w:noProof/>
          <w:kern w:val="0"/>
        </w:rPr>
        <w:t>者は、物件の内見及び</w:t>
      </w:r>
      <w:r w:rsidR="001B3D7B" w:rsidRPr="00D14276">
        <w:rPr>
          <w:rFonts w:ascii="ＭＳ 明朝" w:hAnsi="ＭＳ 明朝" w:hint="eastAsia"/>
          <w:noProof/>
          <w:kern w:val="0"/>
        </w:rPr>
        <w:t>売買又は賃貸借に関する</w:t>
      </w:r>
      <w:r w:rsidRPr="00D14276">
        <w:rPr>
          <w:rFonts w:ascii="ＭＳ 明朝" w:hAnsi="ＭＳ 明朝" w:hint="eastAsia"/>
          <w:noProof/>
          <w:kern w:val="0"/>
        </w:rPr>
        <w:t>交渉、契約等を希望するときは、媒介業</w:t>
      </w:r>
      <w:r w:rsidR="003B1D67" w:rsidRPr="00D14276">
        <w:rPr>
          <w:rFonts w:ascii="ＭＳ 明朝" w:hAnsi="ＭＳ 明朝" w:hint="eastAsia"/>
          <w:noProof/>
          <w:kern w:val="0"/>
        </w:rPr>
        <w:t>者に申</w:t>
      </w:r>
      <w:r w:rsidR="008B4026">
        <w:rPr>
          <w:rFonts w:ascii="ＭＳ 明朝" w:hAnsi="ＭＳ 明朝" w:hint="eastAsia"/>
          <w:noProof/>
          <w:kern w:val="0"/>
        </w:rPr>
        <w:t>し</w:t>
      </w:r>
      <w:r w:rsidR="003B1D67" w:rsidRPr="00D14276">
        <w:rPr>
          <w:rFonts w:ascii="ＭＳ 明朝" w:hAnsi="ＭＳ 明朝" w:hint="eastAsia"/>
          <w:noProof/>
          <w:kern w:val="0"/>
        </w:rPr>
        <w:t>込むものとする。ただし、同時に複数の物件に対して交渉、</w:t>
      </w:r>
      <w:r w:rsidRPr="00D14276">
        <w:rPr>
          <w:rFonts w:ascii="ＭＳ 明朝" w:hAnsi="ＭＳ 明朝" w:hint="eastAsia"/>
          <w:noProof/>
          <w:kern w:val="0"/>
        </w:rPr>
        <w:t>契約等を行ってはならない。</w:t>
      </w:r>
    </w:p>
    <w:p w:rsidR="00F418E3" w:rsidRDefault="00F418E3" w:rsidP="00F418E3">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２　物件登録者と利用登録者</w:t>
      </w:r>
      <w:r w:rsidR="004A4A36">
        <w:rPr>
          <w:rFonts w:ascii="ＭＳ 明朝" w:hAnsi="ＭＳ 明朝" w:hint="eastAsia"/>
          <w:noProof/>
          <w:kern w:val="0"/>
        </w:rPr>
        <w:t>が</w:t>
      </w:r>
      <w:r>
        <w:rPr>
          <w:rFonts w:ascii="ＭＳ 明朝" w:hAnsi="ＭＳ 明朝" w:hint="eastAsia"/>
          <w:noProof/>
          <w:kern w:val="0"/>
        </w:rPr>
        <w:t>直接交渉</w:t>
      </w:r>
      <w:r w:rsidR="004A4A36">
        <w:rPr>
          <w:rFonts w:ascii="ＭＳ 明朝" w:hAnsi="ＭＳ 明朝" w:hint="eastAsia"/>
          <w:noProof/>
          <w:kern w:val="0"/>
        </w:rPr>
        <w:t>することは</w:t>
      </w:r>
      <w:r>
        <w:rPr>
          <w:rFonts w:ascii="ＭＳ 明朝" w:hAnsi="ＭＳ 明朝" w:hint="eastAsia"/>
          <w:noProof/>
          <w:kern w:val="0"/>
        </w:rPr>
        <w:t>禁止とする。ただし、</w:t>
      </w:r>
      <w:r w:rsidRPr="00767926">
        <w:rPr>
          <w:rFonts w:ascii="ＭＳ 明朝" w:hAnsi="ＭＳ 明朝" w:hint="eastAsia"/>
          <w:noProof/>
          <w:kern w:val="0"/>
        </w:rPr>
        <w:t>媒介業者が立ち会う場合は、この限りではない。</w:t>
      </w:r>
    </w:p>
    <w:p w:rsidR="003B1D67" w:rsidRDefault="00F418E3" w:rsidP="00716FFF">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３</w:t>
      </w:r>
      <w:r w:rsidR="00716FFF">
        <w:rPr>
          <w:rFonts w:ascii="ＭＳ 明朝" w:hAnsi="ＭＳ 明朝" w:hint="eastAsia"/>
          <w:noProof/>
          <w:kern w:val="0"/>
        </w:rPr>
        <w:t xml:space="preserve">　</w:t>
      </w:r>
      <w:r>
        <w:rPr>
          <w:rFonts w:ascii="ＭＳ 明朝" w:hAnsi="ＭＳ 明朝" w:hint="eastAsia"/>
          <w:noProof/>
          <w:kern w:val="0"/>
        </w:rPr>
        <w:t>第</w:t>
      </w:r>
      <w:r w:rsidR="007B7554">
        <w:rPr>
          <w:rFonts w:ascii="ＭＳ 明朝" w:hAnsi="ＭＳ 明朝" w:hint="eastAsia"/>
          <w:noProof/>
          <w:kern w:val="0"/>
        </w:rPr>
        <w:t>１</w:t>
      </w:r>
      <w:r w:rsidR="00716FFF">
        <w:rPr>
          <w:rFonts w:ascii="ＭＳ 明朝" w:hAnsi="ＭＳ 明朝" w:hint="eastAsia"/>
          <w:noProof/>
          <w:kern w:val="0"/>
        </w:rPr>
        <w:t>項</w:t>
      </w:r>
      <w:r w:rsidR="00716FFF" w:rsidRPr="0065627E">
        <w:rPr>
          <w:rFonts w:ascii="ＭＳ 明朝" w:hAnsi="ＭＳ 明朝" w:hint="eastAsia"/>
          <w:noProof/>
          <w:kern w:val="0"/>
        </w:rPr>
        <w:t>の規定による申込を受けた媒介業者は</w:t>
      </w:r>
      <w:r w:rsidR="00716FFF">
        <w:rPr>
          <w:rFonts w:ascii="ＭＳ 明朝" w:hAnsi="ＭＳ 明朝" w:hint="eastAsia"/>
          <w:noProof/>
          <w:kern w:val="0"/>
        </w:rPr>
        <w:t>、</w:t>
      </w:r>
      <w:r w:rsidR="00716FFF" w:rsidRPr="0065627E">
        <w:rPr>
          <w:rFonts w:ascii="ＭＳ 明朝" w:hAnsi="ＭＳ 明朝" w:hint="eastAsia"/>
          <w:noProof/>
          <w:kern w:val="0"/>
        </w:rPr>
        <w:t>遅滞なく利用</w:t>
      </w:r>
      <w:r w:rsidR="00577ABD">
        <w:rPr>
          <w:rFonts w:ascii="ＭＳ 明朝" w:hAnsi="ＭＳ 明朝" w:hint="eastAsia"/>
          <w:noProof/>
          <w:kern w:val="0"/>
        </w:rPr>
        <w:t>登録者</w:t>
      </w:r>
      <w:r w:rsidR="00716FFF" w:rsidRPr="0065627E">
        <w:rPr>
          <w:rFonts w:ascii="ＭＳ 明朝" w:hAnsi="ＭＳ 明朝" w:hint="eastAsia"/>
          <w:noProof/>
          <w:kern w:val="0"/>
        </w:rPr>
        <w:t>と</w:t>
      </w:r>
      <w:r w:rsidR="007A64EF" w:rsidRPr="001B3D7B">
        <w:rPr>
          <w:rFonts w:ascii="ＭＳ 明朝" w:hAnsi="ＭＳ 明朝" w:hint="eastAsia"/>
          <w:noProof/>
          <w:kern w:val="0"/>
        </w:rPr>
        <w:t>物件の</w:t>
      </w:r>
      <w:r w:rsidR="00716FFF">
        <w:rPr>
          <w:rFonts w:ascii="ＭＳ 明朝" w:hAnsi="ＭＳ 明朝" w:hint="eastAsia"/>
          <w:noProof/>
          <w:kern w:val="0"/>
        </w:rPr>
        <w:t>内見及び</w:t>
      </w:r>
      <w:r w:rsidR="001B3D7B" w:rsidRPr="001B3D7B">
        <w:rPr>
          <w:rFonts w:ascii="ＭＳ 明朝" w:hAnsi="ＭＳ 明朝" w:hint="eastAsia"/>
          <w:noProof/>
          <w:kern w:val="0"/>
        </w:rPr>
        <w:t>売買又は賃貸借に関する</w:t>
      </w:r>
      <w:r w:rsidR="00716FFF" w:rsidRPr="0065627E">
        <w:rPr>
          <w:rFonts w:ascii="ＭＳ 明朝" w:hAnsi="ＭＳ 明朝" w:hint="eastAsia"/>
          <w:noProof/>
          <w:kern w:val="0"/>
        </w:rPr>
        <w:t>交渉</w:t>
      </w:r>
      <w:r w:rsidR="003B1D67">
        <w:rPr>
          <w:rFonts w:ascii="ＭＳ 明朝" w:hAnsi="ＭＳ 明朝" w:hint="eastAsia"/>
          <w:noProof/>
          <w:kern w:val="0"/>
        </w:rPr>
        <w:t>、</w:t>
      </w:r>
      <w:r w:rsidR="00716FFF">
        <w:rPr>
          <w:rFonts w:ascii="ＭＳ 明朝" w:hAnsi="ＭＳ 明朝" w:hint="eastAsia"/>
          <w:noProof/>
          <w:kern w:val="0"/>
        </w:rPr>
        <w:t>契約等</w:t>
      </w:r>
      <w:r w:rsidR="00716FFF" w:rsidRPr="0065627E">
        <w:rPr>
          <w:rFonts w:ascii="ＭＳ 明朝" w:hAnsi="ＭＳ 明朝" w:hint="eastAsia"/>
          <w:noProof/>
          <w:kern w:val="0"/>
        </w:rPr>
        <w:t>を行</w:t>
      </w:r>
      <w:r w:rsidR="00716FFF">
        <w:rPr>
          <w:rFonts w:ascii="ＭＳ 明朝" w:hAnsi="ＭＳ 明朝" w:hint="eastAsia"/>
          <w:noProof/>
          <w:kern w:val="0"/>
        </w:rPr>
        <w:t>うものと</w:t>
      </w:r>
      <w:r w:rsidR="003B1D67">
        <w:rPr>
          <w:rFonts w:ascii="ＭＳ 明朝" w:hAnsi="ＭＳ 明朝" w:hint="eastAsia"/>
          <w:noProof/>
          <w:kern w:val="0"/>
        </w:rPr>
        <w:t>する。</w:t>
      </w:r>
    </w:p>
    <w:p w:rsidR="00716FFF" w:rsidRPr="0022527C" w:rsidRDefault="003B1D67" w:rsidP="0022527C">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 xml:space="preserve">４　</w:t>
      </w:r>
      <w:r w:rsidR="00DA3E12" w:rsidRPr="0065627E">
        <w:rPr>
          <w:rFonts w:ascii="ＭＳ 明朝" w:hAnsi="ＭＳ 明朝" w:hint="eastAsia"/>
          <w:noProof/>
          <w:kern w:val="0"/>
        </w:rPr>
        <w:t>媒介業者は</w:t>
      </w:r>
      <w:r w:rsidR="00DA3E12">
        <w:rPr>
          <w:rFonts w:ascii="ＭＳ 明朝" w:hAnsi="ＭＳ 明朝" w:hint="eastAsia"/>
          <w:noProof/>
          <w:kern w:val="0"/>
        </w:rPr>
        <w:t>、</w:t>
      </w:r>
      <w:r w:rsidR="008C7630">
        <w:rPr>
          <w:rFonts w:ascii="ＭＳ 明朝" w:hAnsi="ＭＳ 明朝" w:hint="eastAsia"/>
          <w:noProof/>
          <w:kern w:val="0"/>
        </w:rPr>
        <w:t>前項</w:t>
      </w:r>
      <w:r w:rsidR="00D9001B" w:rsidRPr="0065627E">
        <w:rPr>
          <w:rFonts w:ascii="ＭＳ 明朝" w:hAnsi="ＭＳ 明朝" w:hint="eastAsia"/>
          <w:noProof/>
          <w:kern w:val="0"/>
        </w:rPr>
        <w:t>の規定によ</w:t>
      </w:r>
      <w:r w:rsidR="00DA3E12">
        <w:rPr>
          <w:rFonts w:ascii="ＭＳ 明朝" w:hAnsi="ＭＳ 明朝" w:hint="eastAsia"/>
          <w:noProof/>
          <w:kern w:val="0"/>
        </w:rPr>
        <w:t>る</w:t>
      </w:r>
      <w:r w:rsidR="00D9001B" w:rsidRPr="00D9001B">
        <w:rPr>
          <w:rFonts w:ascii="ＭＳ 明朝" w:hAnsi="ＭＳ 明朝" w:hint="eastAsia"/>
          <w:noProof/>
          <w:kern w:val="0"/>
        </w:rPr>
        <w:t>物件の売買又は賃貸借に関する契約</w:t>
      </w:r>
      <w:r w:rsidR="00DA3E12">
        <w:rPr>
          <w:rFonts w:ascii="ＭＳ 明朝" w:hAnsi="ＭＳ 明朝" w:hint="eastAsia"/>
          <w:noProof/>
          <w:kern w:val="0"/>
        </w:rPr>
        <w:t>が成立したときは、</w:t>
      </w:r>
      <w:r w:rsidR="00716FFF">
        <w:rPr>
          <w:rFonts w:ascii="ＭＳ 明朝" w:hAnsi="ＭＳ 明朝" w:hint="eastAsia"/>
          <w:noProof/>
          <w:kern w:val="0"/>
        </w:rPr>
        <w:t>速やか</w:t>
      </w:r>
      <w:r w:rsidR="00716FFF" w:rsidRPr="0065627E">
        <w:rPr>
          <w:rFonts w:ascii="ＭＳ 明朝" w:hAnsi="ＭＳ 明朝" w:hint="eastAsia"/>
          <w:noProof/>
          <w:kern w:val="0"/>
        </w:rPr>
        <w:t>に</w:t>
      </w:r>
      <w:r>
        <w:rPr>
          <w:rFonts w:ascii="ＭＳ 明朝" w:hAnsi="ＭＳ 明朝" w:hint="eastAsia"/>
          <w:noProof/>
          <w:kern w:val="0"/>
        </w:rPr>
        <w:t>潟上市空き家バンク</w:t>
      </w:r>
      <w:r w:rsidR="00A20EC1">
        <w:rPr>
          <w:rFonts w:ascii="ＭＳ 明朝" w:hAnsi="ＭＳ 明朝" w:hint="eastAsia"/>
          <w:noProof/>
          <w:kern w:val="0"/>
        </w:rPr>
        <w:t>契約結果報告書（様式第</w:t>
      </w:r>
      <w:r w:rsidR="00A20EC1">
        <w:rPr>
          <w:rFonts w:ascii="ＭＳ 明朝" w:hAnsi="ＭＳ 明朝"/>
          <w:noProof/>
          <w:kern w:val="0"/>
        </w:rPr>
        <w:t>2</w:t>
      </w:r>
      <w:r w:rsidR="0022527C">
        <w:rPr>
          <w:rFonts w:ascii="ＭＳ 明朝" w:hAnsi="ＭＳ 明朝"/>
          <w:noProof/>
          <w:kern w:val="0"/>
        </w:rPr>
        <w:t>3</w:t>
      </w:r>
      <w:r w:rsidR="00A20EC1">
        <w:rPr>
          <w:rFonts w:ascii="ＭＳ 明朝" w:hAnsi="ＭＳ 明朝" w:hint="eastAsia"/>
          <w:noProof/>
          <w:kern w:val="0"/>
        </w:rPr>
        <w:t>号）</w:t>
      </w:r>
      <w:r w:rsidR="00F47981">
        <w:rPr>
          <w:rFonts w:ascii="ＭＳ 明朝" w:hint="eastAsia"/>
          <w:noProof/>
          <w:kern w:val="0"/>
        </w:rPr>
        <w:t>に必要</w:t>
      </w:r>
      <w:r w:rsidR="00F47981" w:rsidRPr="00DA4F46">
        <w:rPr>
          <w:rFonts w:ascii="ＭＳ 明朝" w:hint="eastAsia"/>
          <w:noProof/>
          <w:kern w:val="0"/>
        </w:rPr>
        <w:t>書類</w:t>
      </w:r>
      <w:r w:rsidR="00F47981">
        <w:rPr>
          <w:rFonts w:ascii="ＭＳ 明朝" w:hint="eastAsia"/>
          <w:noProof/>
          <w:kern w:val="0"/>
        </w:rPr>
        <w:t>を</w:t>
      </w:r>
      <w:r w:rsidR="00F47981" w:rsidRPr="00D3639E">
        <w:rPr>
          <w:rFonts w:ascii="ＭＳ 明朝" w:hAnsi="ＭＳ 明朝" w:hint="eastAsia"/>
          <w:noProof/>
          <w:kern w:val="0"/>
        </w:rPr>
        <w:t>添付し</w:t>
      </w:r>
      <w:r w:rsidR="00F47981">
        <w:rPr>
          <w:rFonts w:ascii="ＭＳ 明朝" w:hAnsi="ＭＳ 明朝" w:hint="eastAsia"/>
          <w:noProof/>
          <w:kern w:val="0"/>
        </w:rPr>
        <w:t>、</w:t>
      </w:r>
      <w:r w:rsidR="00716FFF">
        <w:rPr>
          <w:rFonts w:ascii="ＭＳ 明朝" w:hAnsi="ＭＳ 明朝" w:hint="eastAsia"/>
          <w:noProof/>
          <w:kern w:val="0"/>
        </w:rPr>
        <w:t>市長に</w:t>
      </w:r>
      <w:r w:rsidR="00716FFF" w:rsidRPr="002E01FD">
        <w:rPr>
          <w:rFonts w:ascii="ＭＳ 明朝" w:hAnsi="ＭＳ 明朝" w:hint="eastAsia"/>
          <w:noProof/>
          <w:kern w:val="0"/>
        </w:rPr>
        <w:t>報告するものとする。</w:t>
      </w:r>
    </w:p>
    <w:p w:rsidR="00716FFF" w:rsidRDefault="004A4A36" w:rsidP="00716FFF">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５</w:t>
      </w:r>
      <w:r w:rsidR="00F418E3">
        <w:rPr>
          <w:rFonts w:ascii="ＭＳ 明朝" w:hAnsi="ＭＳ 明朝" w:hint="eastAsia"/>
          <w:noProof/>
          <w:kern w:val="0"/>
        </w:rPr>
        <w:t xml:space="preserve">　</w:t>
      </w:r>
      <w:r w:rsidR="00716FFF">
        <w:rPr>
          <w:rFonts w:ascii="ＭＳ 明朝" w:hint="eastAsia"/>
          <w:noProof/>
          <w:kern w:val="0"/>
        </w:rPr>
        <w:t>市は、物件の</w:t>
      </w:r>
      <w:r w:rsidR="00716FFF" w:rsidRPr="002A18B3">
        <w:rPr>
          <w:rFonts w:ascii="ＭＳ 明朝" w:hint="eastAsia"/>
          <w:noProof/>
          <w:kern w:val="0"/>
        </w:rPr>
        <w:t>売買又は賃貸借に関する交渉</w:t>
      </w:r>
      <w:r w:rsidR="003367EE">
        <w:rPr>
          <w:rFonts w:ascii="ＭＳ 明朝" w:hint="eastAsia"/>
          <w:noProof/>
          <w:kern w:val="0"/>
        </w:rPr>
        <w:t>、</w:t>
      </w:r>
      <w:r w:rsidR="00716FFF" w:rsidRPr="002A18B3">
        <w:rPr>
          <w:rFonts w:ascii="ＭＳ 明朝" w:hint="eastAsia"/>
          <w:noProof/>
          <w:kern w:val="0"/>
        </w:rPr>
        <w:t>契約</w:t>
      </w:r>
      <w:r w:rsidR="003367EE">
        <w:rPr>
          <w:rFonts w:ascii="ＭＳ 明朝" w:hint="eastAsia"/>
          <w:noProof/>
          <w:kern w:val="0"/>
        </w:rPr>
        <w:t>等</w:t>
      </w:r>
      <w:r w:rsidR="00716FFF" w:rsidRPr="002A18B3">
        <w:rPr>
          <w:rFonts w:ascii="ＭＳ 明朝" w:hint="eastAsia"/>
          <w:noProof/>
          <w:kern w:val="0"/>
        </w:rPr>
        <w:t>については</w:t>
      </w:r>
      <w:r w:rsidR="00716FFF">
        <w:rPr>
          <w:rFonts w:ascii="ＭＳ 明朝" w:hint="eastAsia"/>
          <w:noProof/>
          <w:kern w:val="0"/>
        </w:rPr>
        <w:t>、直接</w:t>
      </w:r>
      <w:r w:rsidR="00716FFF" w:rsidRPr="002A18B3">
        <w:rPr>
          <w:rFonts w:ascii="ＭＳ 明朝" w:hint="eastAsia"/>
          <w:noProof/>
          <w:kern w:val="0"/>
        </w:rPr>
        <w:t>関与しないものと</w:t>
      </w:r>
      <w:r w:rsidR="00716FFF" w:rsidRPr="00C93A56">
        <w:rPr>
          <w:rFonts w:ascii="ＭＳ 明朝" w:hint="eastAsia"/>
          <w:noProof/>
          <w:kern w:val="0"/>
        </w:rPr>
        <w:t>する</w:t>
      </w:r>
      <w:r w:rsidR="00716FFF">
        <w:rPr>
          <w:rFonts w:ascii="ＭＳ 明朝" w:hint="eastAsia"/>
          <w:noProof/>
          <w:kern w:val="0"/>
        </w:rPr>
        <w:t>。</w:t>
      </w:r>
    </w:p>
    <w:p w:rsidR="00716FFF" w:rsidRDefault="004A4A36" w:rsidP="00716FFF">
      <w:pPr>
        <w:autoSpaceDE w:val="0"/>
        <w:autoSpaceDN w:val="0"/>
        <w:adjustRightInd w:val="0"/>
        <w:spacing w:line="420" w:lineRule="atLeast"/>
        <w:ind w:left="229" w:hangingChars="100" w:hanging="229"/>
        <w:jc w:val="left"/>
        <w:rPr>
          <w:rFonts w:ascii="ＭＳ 明朝"/>
          <w:noProof/>
          <w:kern w:val="0"/>
        </w:rPr>
      </w:pPr>
      <w:r>
        <w:rPr>
          <w:rFonts w:ascii="ＭＳ 明朝" w:hint="eastAsia"/>
          <w:noProof/>
          <w:kern w:val="0"/>
        </w:rPr>
        <w:t>６</w:t>
      </w:r>
      <w:r w:rsidR="00716FFF">
        <w:rPr>
          <w:rFonts w:ascii="ＭＳ 明朝" w:hint="eastAsia"/>
          <w:noProof/>
          <w:kern w:val="0"/>
        </w:rPr>
        <w:t xml:space="preserve">　</w:t>
      </w:r>
      <w:r w:rsidR="00716FFF">
        <w:rPr>
          <w:rFonts w:ascii="ＭＳ 明朝" w:hAnsi="ＭＳ 明朝" w:hint="eastAsia"/>
          <w:noProof/>
          <w:kern w:val="0"/>
        </w:rPr>
        <w:t>物件の内見及び</w:t>
      </w:r>
      <w:r w:rsidR="007A64EF" w:rsidRPr="007A64EF">
        <w:rPr>
          <w:rFonts w:ascii="ＭＳ 明朝" w:hAnsi="ＭＳ 明朝" w:hint="eastAsia"/>
          <w:noProof/>
          <w:kern w:val="0"/>
        </w:rPr>
        <w:t>売買又は賃貸借に関する</w:t>
      </w:r>
      <w:r w:rsidR="00D32A8F">
        <w:rPr>
          <w:rFonts w:ascii="ＭＳ 明朝" w:hAnsi="ＭＳ 明朝" w:hint="eastAsia"/>
          <w:noProof/>
          <w:kern w:val="0"/>
        </w:rPr>
        <w:t>交渉、</w:t>
      </w:r>
      <w:r w:rsidR="00716FFF">
        <w:rPr>
          <w:rFonts w:ascii="ＭＳ 明朝" w:hAnsi="ＭＳ 明朝" w:hint="eastAsia"/>
          <w:noProof/>
          <w:kern w:val="0"/>
        </w:rPr>
        <w:t>契約等に係る苦情その他紛争</w:t>
      </w:r>
      <w:r w:rsidR="007A64EF">
        <w:rPr>
          <w:rFonts w:ascii="ＭＳ 明朝" w:hAnsi="ＭＳ 明朝" w:hint="eastAsia"/>
          <w:noProof/>
          <w:kern w:val="0"/>
        </w:rPr>
        <w:t>等</w:t>
      </w:r>
      <w:r w:rsidR="00716FFF">
        <w:rPr>
          <w:rFonts w:ascii="ＭＳ 明朝" w:hAnsi="ＭＳ 明朝" w:hint="eastAsia"/>
          <w:noProof/>
          <w:kern w:val="0"/>
        </w:rPr>
        <w:t>が発生した場合には、</w:t>
      </w:r>
      <w:r w:rsidR="001E4B96" w:rsidRPr="001E4B96">
        <w:rPr>
          <w:rFonts w:ascii="ＭＳ 明朝" w:hAnsi="ＭＳ 明朝" w:hint="eastAsia"/>
          <w:noProof/>
          <w:kern w:val="0"/>
        </w:rPr>
        <w:t>当事者間</w:t>
      </w:r>
      <w:r w:rsidR="00716FFF">
        <w:rPr>
          <w:rFonts w:ascii="ＭＳ 明朝" w:hAnsi="ＭＳ 明朝" w:hint="eastAsia"/>
          <w:noProof/>
          <w:kern w:val="0"/>
        </w:rPr>
        <w:t>において解決しなければならない。</w:t>
      </w:r>
    </w:p>
    <w:p w:rsidR="003D7D52" w:rsidRPr="000C41E6" w:rsidRDefault="003D7D52" w:rsidP="003D7D52">
      <w:pPr>
        <w:autoSpaceDE w:val="0"/>
        <w:autoSpaceDN w:val="0"/>
        <w:adjustRightInd w:val="0"/>
        <w:spacing w:line="420" w:lineRule="atLeast"/>
        <w:ind w:leftChars="100" w:left="458" w:hangingChars="100" w:hanging="229"/>
        <w:jc w:val="left"/>
        <w:rPr>
          <w:rFonts w:ascii="ＭＳ 明朝"/>
          <w:noProof/>
          <w:kern w:val="0"/>
        </w:rPr>
      </w:pPr>
      <w:r w:rsidRPr="00B5046D">
        <w:rPr>
          <w:rFonts w:ascii="ＭＳ 明朝" w:hAnsi="ＭＳ 明朝" w:hint="eastAsia"/>
          <w:noProof/>
          <w:kern w:val="0"/>
        </w:rPr>
        <w:t>（</w:t>
      </w:r>
      <w:r>
        <w:rPr>
          <w:rFonts w:ascii="ＭＳ 明朝" w:hAnsi="ＭＳ 明朝" w:hint="eastAsia"/>
          <w:noProof/>
          <w:kern w:val="0"/>
        </w:rPr>
        <w:t>個人情報の取扱い</w:t>
      </w:r>
      <w:r w:rsidRPr="00B5046D">
        <w:rPr>
          <w:rFonts w:ascii="ＭＳ 明朝" w:hAnsi="ＭＳ 明朝" w:hint="eastAsia"/>
          <w:noProof/>
          <w:kern w:val="0"/>
        </w:rPr>
        <w:t>）</w:t>
      </w:r>
    </w:p>
    <w:p w:rsidR="00807A90" w:rsidRPr="00807A90" w:rsidRDefault="003D7D52" w:rsidP="00807A9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第</w:t>
      </w:r>
      <w:r w:rsidR="00577ABD">
        <w:rPr>
          <w:rFonts w:ascii="ＭＳ 明朝" w:hAnsi="ＭＳ 明朝"/>
          <w:noProof/>
          <w:kern w:val="0"/>
        </w:rPr>
        <w:t>14</w:t>
      </w:r>
      <w:r w:rsidRPr="00B5046D">
        <w:rPr>
          <w:rFonts w:ascii="ＭＳ 明朝" w:hAnsi="ＭＳ 明朝" w:hint="eastAsia"/>
          <w:noProof/>
          <w:kern w:val="0"/>
        </w:rPr>
        <w:t>条</w:t>
      </w:r>
      <w:r>
        <w:rPr>
          <w:rFonts w:ascii="ＭＳ 明朝" w:hAnsi="ＭＳ 明朝" w:hint="eastAsia"/>
          <w:noProof/>
          <w:kern w:val="0"/>
        </w:rPr>
        <w:t xml:space="preserve">　</w:t>
      </w:r>
      <w:r w:rsidR="00577ABD" w:rsidRPr="00577ABD">
        <w:rPr>
          <w:rFonts w:ascii="ＭＳ 明朝" w:hAnsi="ＭＳ 明朝" w:hint="eastAsia"/>
          <w:noProof/>
          <w:kern w:val="0"/>
        </w:rPr>
        <w:t>空き家バンクを利用した者</w:t>
      </w:r>
      <w:r w:rsidRPr="002609FB">
        <w:rPr>
          <w:rFonts w:ascii="ＭＳ 明朝" w:hAnsi="ＭＳ 明朝" w:hint="eastAsia"/>
          <w:noProof/>
          <w:kern w:val="0"/>
        </w:rPr>
        <w:t>は</w:t>
      </w:r>
      <w:r>
        <w:rPr>
          <w:rFonts w:ascii="ＭＳ 明朝" w:hAnsi="ＭＳ 明朝" w:hint="eastAsia"/>
          <w:noProof/>
          <w:kern w:val="0"/>
        </w:rPr>
        <w:t>、</w:t>
      </w:r>
      <w:r w:rsidR="00807A90">
        <w:rPr>
          <w:rFonts w:ascii="ＭＳ 明朝" w:hAnsi="ＭＳ 明朝" w:hint="eastAsia"/>
          <w:noProof/>
          <w:kern w:val="0"/>
        </w:rPr>
        <w:t>空き家バンクにおける個人情報の取扱いについて、</w:t>
      </w:r>
      <w:r w:rsidR="00807A90" w:rsidRPr="00807A90">
        <w:rPr>
          <w:rFonts w:ascii="ＭＳ 明朝" w:hAnsi="ＭＳ 明朝" w:hint="eastAsia"/>
          <w:noProof/>
          <w:kern w:val="0"/>
        </w:rPr>
        <w:t>次の各号に定める事項に留意のうえ適正に取扱うものとし</w:t>
      </w:r>
      <w:r w:rsidR="00807A90">
        <w:rPr>
          <w:rFonts w:ascii="ＭＳ 明朝" w:hAnsi="ＭＳ 明朝" w:hint="eastAsia"/>
          <w:noProof/>
          <w:kern w:val="0"/>
        </w:rPr>
        <w:t>、</w:t>
      </w:r>
      <w:r w:rsidR="00DE07AA">
        <w:rPr>
          <w:rFonts w:ascii="ＭＳ 明朝" w:hAnsi="ＭＳ 明朝" w:hint="eastAsia"/>
          <w:noProof/>
          <w:kern w:val="0"/>
        </w:rPr>
        <w:t>空き家バンクの利用を終えた</w:t>
      </w:r>
      <w:r w:rsidR="00807A90" w:rsidRPr="00807A90">
        <w:rPr>
          <w:rFonts w:ascii="ＭＳ 明朝" w:hAnsi="ＭＳ 明朝" w:hint="eastAsia"/>
          <w:noProof/>
          <w:kern w:val="0"/>
        </w:rPr>
        <w:t>後においても同様とする。</w:t>
      </w:r>
    </w:p>
    <w:p w:rsidR="00807A90" w:rsidRPr="00807A90" w:rsidRDefault="00807A90" w:rsidP="00807A9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（１）個人情報を他に漏らし、又は自己の利益若しくは不当な目的のために取得、収集、</w:t>
      </w:r>
      <w:r w:rsidRPr="00807A90">
        <w:rPr>
          <w:rFonts w:ascii="ＭＳ 明朝" w:hAnsi="ＭＳ 明朝" w:hint="eastAsia"/>
          <w:noProof/>
          <w:kern w:val="0"/>
        </w:rPr>
        <w:t>作</w:t>
      </w:r>
      <w:r>
        <w:rPr>
          <w:rFonts w:ascii="ＭＳ 明朝" w:hAnsi="ＭＳ 明朝" w:hint="eastAsia"/>
          <w:noProof/>
          <w:kern w:val="0"/>
        </w:rPr>
        <w:t>成及び使用</w:t>
      </w:r>
      <w:r w:rsidRPr="00807A90">
        <w:rPr>
          <w:rFonts w:ascii="ＭＳ 明朝" w:hAnsi="ＭＳ 明朝" w:hint="eastAsia"/>
          <w:noProof/>
          <w:kern w:val="0"/>
        </w:rPr>
        <w:t>しないこと。</w:t>
      </w:r>
    </w:p>
    <w:p w:rsidR="00807A90" w:rsidRPr="00807A90" w:rsidRDefault="00807A90" w:rsidP="00807A9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（２）</w:t>
      </w:r>
      <w:r w:rsidRPr="00807A90">
        <w:rPr>
          <w:rFonts w:ascii="ＭＳ 明朝" w:hAnsi="ＭＳ 明朝" w:hint="eastAsia"/>
          <w:noProof/>
          <w:kern w:val="0"/>
        </w:rPr>
        <w:t>個人情報を</w:t>
      </w:r>
      <w:r w:rsidR="008B4026">
        <w:rPr>
          <w:rFonts w:ascii="ＭＳ 明朝" w:hAnsi="ＭＳ 明朝" w:hint="eastAsia"/>
          <w:noProof/>
          <w:kern w:val="0"/>
        </w:rPr>
        <w:t>毀損</w:t>
      </w:r>
      <w:r w:rsidRPr="00807A90">
        <w:rPr>
          <w:rFonts w:ascii="ＭＳ 明朝" w:hAnsi="ＭＳ 明朝" w:hint="eastAsia"/>
          <w:noProof/>
          <w:kern w:val="0"/>
        </w:rPr>
        <w:t>又は滅失することのないよう適正に管理すること。</w:t>
      </w:r>
    </w:p>
    <w:p w:rsidR="00807A90" w:rsidRPr="00807A90" w:rsidRDefault="00807A90" w:rsidP="00807A9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（３）</w:t>
      </w:r>
      <w:r w:rsidRPr="00807A90">
        <w:rPr>
          <w:rFonts w:ascii="ＭＳ 明朝" w:hAnsi="ＭＳ 明朝"/>
          <w:noProof/>
          <w:kern w:val="0"/>
        </w:rPr>
        <w:t xml:space="preserve"> </w:t>
      </w:r>
      <w:r>
        <w:rPr>
          <w:rFonts w:ascii="ＭＳ 明朝" w:hAnsi="ＭＳ 明朝" w:hint="eastAsia"/>
          <w:noProof/>
          <w:kern w:val="0"/>
        </w:rPr>
        <w:t>空き家バンク</w:t>
      </w:r>
      <w:r w:rsidRPr="00807A90">
        <w:rPr>
          <w:rFonts w:ascii="ＭＳ 明朝" w:hAnsi="ＭＳ 明朝" w:hint="eastAsia"/>
          <w:noProof/>
          <w:kern w:val="0"/>
        </w:rPr>
        <w:t>から取得した個人情報を本制度に関係しない目的で複写又は複製し</w:t>
      </w:r>
      <w:r>
        <w:rPr>
          <w:rFonts w:ascii="ＭＳ 明朝" w:hAnsi="ＭＳ 明朝" w:hint="eastAsia"/>
          <w:noProof/>
          <w:kern w:val="0"/>
        </w:rPr>
        <w:t>ないこと</w:t>
      </w:r>
      <w:r w:rsidRPr="00807A90">
        <w:rPr>
          <w:rFonts w:ascii="ＭＳ 明朝" w:hAnsi="ＭＳ 明朝" w:hint="eastAsia"/>
          <w:noProof/>
          <w:kern w:val="0"/>
        </w:rPr>
        <w:t>。</w:t>
      </w:r>
    </w:p>
    <w:p w:rsidR="00C93A56" w:rsidRDefault="00807A90" w:rsidP="00807A9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（４）空き家バンク</w:t>
      </w:r>
      <w:r w:rsidRPr="00807A90">
        <w:rPr>
          <w:rFonts w:ascii="ＭＳ 明朝" w:hAnsi="ＭＳ 明朝" w:hint="eastAsia"/>
          <w:noProof/>
          <w:kern w:val="0"/>
        </w:rPr>
        <w:t>から取得した個人情報を保有する必要がなくなったときは</w:t>
      </w:r>
      <w:r>
        <w:rPr>
          <w:rFonts w:ascii="ＭＳ 明朝" w:hAnsi="ＭＳ 明朝" w:hint="eastAsia"/>
          <w:noProof/>
          <w:kern w:val="0"/>
        </w:rPr>
        <w:t>、</w:t>
      </w:r>
      <w:r w:rsidRPr="00807A90">
        <w:rPr>
          <w:rFonts w:ascii="ＭＳ 明朝" w:hAnsi="ＭＳ 明朝" w:hint="eastAsia"/>
          <w:noProof/>
          <w:kern w:val="0"/>
        </w:rPr>
        <w:t>適切に廃棄</w:t>
      </w:r>
      <w:r>
        <w:rPr>
          <w:rFonts w:ascii="ＭＳ 明朝" w:hAnsi="ＭＳ 明朝" w:hint="eastAsia"/>
          <w:noProof/>
          <w:kern w:val="0"/>
        </w:rPr>
        <w:t>又は消去</w:t>
      </w:r>
      <w:r w:rsidRPr="00807A90">
        <w:rPr>
          <w:rFonts w:ascii="ＭＳ 明朝" w:hAnsi="ＭＳ 明朝" w:hint="eastAsia"/>
          <w:noProof/>
          <w:kern w:val="0"/>
        </w:rPr>
        <w:t>すること。</w:t>
      </w:r>
    </w:p>
    <w:p w:rsidR="00807A90" w:rsidRPr="00C93A56" w:rsidRDefault="00807A90" w:rsidP="00807A90">
      <w:pPr>
        <w:autoSpaceDE w:val="0"/>
        <w:autoSpaceDN w:val="0"/>
        <w:adjustRightInd w:val="0"/>
        <w:spacing w:line="420" w:lineRule="atLeast"/>
        <w:ind w:left="229" w:hangingChars="100" w:hanging="229"/>
        <w:jc w:val="left"/>
        <w:rPr>
          <w:rFonts w:ascii="ＭＳ 明朝"/>
          <w:noProof/>
          <w:kern w:val="0"/>
        </w:rPr>
      </w:pPr>
      <w:r>
        <w:rPr>
          <w:rFonts w:ascii="ＭＳ 明朝" w:hAnsi="ＭＳ 明朝" w:hint="eastAsia"/>
          <w:noProof/>
          <w:kern w:val="0"/>
        </w:rPr>
        <w:t>（５）個人情報の漏えい、</w:t>
      </w:r>
      <w:r w:rsidR="008B4026">
        <w:rPr>
          <w:rFonts w:ascii="ＭＳ 明朝" w:hAnsi="ＭＳ 明朝" w:hint="eastAsia"/>
          <w:noProof/>
          <w:kern w:val="0"/>
        </w:rPr>
        <w:t>毀損</w:t>
      </w:r>
      <w:r w:rsidRPr="00807A90">
        <w:rPr>
          <w:rFonts w:ascii="ＭＳ 明朝" w:hAnsi="ＭＳ 明朝" w:hint="eastAsia"/>
          <w:noProof/>
          <w:kern w:val="0"/>
        </w:rPr>
        <w:t>又は滅失</w:t>
      </w:r>
      <w:r>
        <w:rPr>
          <w:rFonts w:ascii="ＭＳ 明朝" w:hAnsi="ＭＳ 明朝" w:hint="eastAsia"/>
          <w:noProof/>
          <w:kern w:val="0"/>
        </w:rPr>
        <w:t>等の事故が発生したときは、速やかに市に報告し、その指示</w:t>
      </w:r>
      <w:r w:rsidR="00DE07AA">
        <w:rPr>
          <w:rFonts w:ascii="ＭＳ 明朝" w:hAnsi="ＭＳ 明朝" w:hint="eastAsia"/>
          <w:noProof/>
          <w:kern w:val="0"/>
        </w:rPr>
        <w:t>に従うこ</w:t>
      </w:r>
      <w:r>
        <w:rPr>
          <w:rFonts w:ascii="ＭＳ 明朝" w:hAnsi="ＭＳ 明朝" w:hint="eastAsia"/>
          <w:noProof/>
          <w:kern w:val="0"/>
        </w:rPr>
        <w:t>と</w:t>
      </w:r>
      <w:r w:rsidRPr="00807A90">
        <w:rPr>
          <w:rFonts w:ascii="ＭＳ 明朝" w:hAnsi="ＭＳ 明朝" w:hint="eastAsia"/>
          <w:noProof/>
          <w:kern w:val="0"/>
        </w:rPr>
        <w:t>。</w:t>
      </w:r>
    </w:p>
    <w:p w:rsidR="003D7D52" w:rsidRPr="003D7D52" w:rsidRDefault="003D7D52" w:rsidP="0041653C">
      <w:pPr>
        <w:autoSpaceDE w:val="0"/>
        <w:autoSpaceDN w:val="0"/>
        <w:adjustRightInd w:val="0"/>
        <w:spacing w:line="420" w:lineRule="atLeast"/>
        <w:ind w:leftChars="100" w:left="458" w:hangingChars="100" w:hanging="229"/>
        <w:jc w:val="left"/>
        <w:rPr>
          <w:rFonts w:ascii="ＭＳ 明朝"/>
          <w:noProof/>
          <w:kern w:val="0"/>
        </w:rPr>
      </w:pPr>
      <w:r w:rsidRPr="003D7D52">
        <w:rPr>
          <w:rFonts w:ascii="ＭＳ 明朝" w:hint="eastAsia"/>
          <w:noProof/>
          <w:kern w:val="0"/>
        </w:rPr>
        <w:t>（</w:t>
      </w:r>
      <w:r w:rsidR="00DE07AA">
        <w:rPr>
          <w:rFonts w:ascii="ＭＳ 明朝" w:hint="eastAsia"/>
          <w:noProof/>
          <w:kern w:val="0"/>
        </w:rPr>
        <w:t>その他</w:t>
      </w:r>
      <w:r w:rsidRPr="003D7D52">
        <w:rPr>
          <w:rFonts w:ascii="ＭＳ 明朝" w:hint="eastAsia"/>
          <w:noProof/>
          <w:kern w:val="0"/>
        </w:rPr>
        <w:t>）</w:t>
      </w:r>
    </w:p>
    <w:p w:rsidR="003D7D52" w:rsidRPr="003D7D52" w:rsidRDefault="003D7D52" w:rsidP="003D7D52">
      <w:pPr>
        <w:autoSpaceDE w:val="0"/>
        <w:autoSpaceDN w:val="0"/>
        <w:adjustRightInd w:val="0"/>
        <w:spacing w:line="420" w:lineRule="atLeast"/>
        <w:ind w:left="229" w:hangingChars="100" w:hanging="229"/>
        <w:jc w:val="left"/>
        <w:rPr>
          <w:rFonts w:ascii="ＭＳ 明朝"/>
          <w:noProof/>
          <w:kern w:val="0"/>
        </w:rPr>
      </w:pPr>
      <w:r w:rsidRPr="003D7D52">
        <w:rPr>
          <w:rFonts w:ascii="ＭＳ 明朝" w:hint="eastAsia"/>
          <w:noProof/>
          <w:kern w:val="0"/>
        </w:rPr>
        <w:t>第</w:t>
      </w:r>
      <w:r w:rsidR="00577ABD">
        <w:rPr>
          <w:rFonts w:ascii="ＭＳ 明朝"/>
          <w:noProof/>
          <w:kern w:val="0"/>
        </w:rPr>
        <w:t>15</w:t>
      </w:r>
      <w:r w:rsidRPr="003D7D52">
        <w:rPr>
          <w:rFonts w:ascii="ＭＳ 明朝" w:hint="eastAsia"/>
          <w:noProof/>
          <w:kern w:val="0"/>
        </w:rPr>
        <w:t>条</w:t>
      </w:r>
      <w:r w:rsidRPr="003D7D52">
        <w:rPr>
          <w:rFonts w:ascii="ＭＳ 明朝"/>
          <w:noProof/>
          <w:kern w:val="0"/>
        </w:rPr>
        <w:t xml:space="preserve"> </w:t>
      </w:r>
      <w:r w:rsidRPr="003D7D52">
        <w:rPr>
          <w:rFonts w:ascii="ＭＳ 明朝" w:hint="eastAsia"/>
          <w:noProof/>
          <w:kern w:val="0"/>
        </w:rPr>
        <w:t>この</w:t>
      </w:r>
      <w:r w:rsidR="008B4026">
        <w:rPr>
          <w:rFonts w:ascii="ＭＳ 明朝" w:hint="eastAsia"/>
          <w:noProof/>
          <w:kern w:val="0"/>
        </w:rPr>
        <w:t>告示</w:t>
      </w:r>
      <w:r w:rsidRPr="003D7D52">
        <w:rPr>
          <w:rFonts w:ascii="ＭＳ 明朝" w:hint="eastAsia"/>
          <w:noProof/>
          <w:kern w:val="0"/>
        </w:rPr>
        <w:t>に定めるもののほか、必要な事項は、</w:t>
      </w:r>
      <w:r w:rsidR="00DE07AA">
        <w:rPr>
          <w:rFonts w:ascii="ＭＳ 明朝" w:hint="eastAsia"/>
          <w:noProof/>
          <w:kern w:val="0"/>
        </w:rPr>
        <w:t>市長が</w:t>
      </w:r>
      <w:r w:rsidRPr="003D7D52">
        <w:rPr>
          <w:rFonts w:ascii="ＭＳ 明朝" w:hint="eastAsia"/>
          <w:noProof/>
          <w:kern w:val="0"/>
        </w:rPr>
        <w:t>別に定める。</w:t>
      </w:r>
    </w:p>
    <w:p w:rsidR="003D7D52" w:rsidRPr="003D7D52" w:rsidRDefault="003D7D52" w:rsidP="0041653C">
      <w:pPr>
        <w:autoSpaceDE w:val="0"/>
        <w:autoSpaceDN w:val="0"/>
        <w:adjustRightInd w:val="0"/>
        <w:spacing w:line="420" w:lineRule="atLeast"/>
        <w:ind w:leftChars="200" w:left="687" w:hangingChars="100" w:hanging="229"/>
        <w:jc w:val="left"/>
        <w:rPr>
          <w:rFonts w:ascii="ＭＳ 明朝"/>
          <w:noProof/>
          <w:kern w:val="0"/>
        </w:rPr>
      </w:pPr>
      <w:r w:rsidRPr="003D7D52">
        <w:rPr>
          <w:rFonts w:ascii="ＭＳ 明朝" w:hint="eastAsia"/>
          <w:noProof/>
          <w:kern w:val="0"/>
        </w:rPr>
        <w:t>附　則</w:t>
      </w:r>
    </w:p>
    <w:p w:rsidR="00C93A56" w:rsidRPr="00C93A56" w:rsidRDefault="002946ED" w:rsidP="0041653C">
      <w:pPr>
        <w:autoSpaceDE w:val="0"/>
        <w:autoSpaceDN w:val="0"/>
        <w:adjustRightInd w:val="0"/>
        <w:spacing w:line="420" w:lineRule="atLeast"/>
        <w:ind w:leftChars="100" w:left="229"/>
        <w:jc w:val="left"/>
        <w:rPr>
          <w:rFonts w:ascii="ＭＳ 明朝"/>
          <w:noProof/>
          <w:kern w:val="0"/>
        </w:rPr>
      </w:pPr>
      <w:r>
        <w:rPr>
          <w:rFonts w:ascii="ＭＳ 明朝" w:hint="eastAsia"/>
          <w:noProof/>
          <w:kern w:val="0"/>
        </w:rPr>
        <w:t>この告示は、令和７年</w:t>
      </w:r>
      <w:r w:rsidR="00262BFA">
        <w:rPr>
          <w:rFonts w:ascii="ＭＳ 明朝" w:hint="eastAsia"/>
          <w:noProof/>
          <w:kern w:val="0"/>
        </w:rPr>
        <w:t>８</w:t>
      </w:r>
      <w:r w:rsidR="003D7D52" w:rsidRPr="003D7D52">
        <w:rPr>
          <w:rFonts w:ascii="ＭＳ 明朝" w:hint="eastAsia"/>
          <w:noProof/>
          <w:kern w:val="0"/>
        </w:rPr>
        <w:t>月</w:t>
      </w:r>
      <w:r w:rsidR="00262BFA">
        <w:rPr>
          <w:rFonts w:ascii="ＭＳ 明朝" w:hint="eastAsia"/>
          <w:noProof/>
          <w:kern w:val="0"/>
        </w:rPr>
        <w:t>１</w:t>
      </w:r>
      <w:r w:rsidR="003D7D52" w:rsidRPr="003D7D52">
        <w:rPr>
          <w:rFonts w:ascii="ＭＳ 明朝" w:hint="eastAsia"/>
          <w:noProof/>
          <w:kern w:val="0"/>
        </w:rPr>
        <w:t>日から施行する。</w:t>
      </w:r>
    </w:p>
    <w:p w:rsidR="00C14695" w:rsidRDefault="00C14695" w:rsidP="000C41E6">
      <w:pPr>
        <w:autoSpaceDE w:val="0"/>
        <w:autoSpaceDN w:val="0"/>
        <w:adjustRightInd w:val="0"/>
        <w:spacing w:line="420" w:lineRule="atLeast"/>
        <w:ind w:left="229" w:hangingChars="100" w:hanging="229"/>
        <w:jc w:val="left"/>
        <w:rPr>
          <w:rFonts w:ascii="ＭＳ 明朝"/>
          <w:noProof/>
          <w:kern w:val="0"/>
        </w:rPr>
      </w:pPr>
    </w:p>
    <w:p w:rsidR="00C1211F" w:rsidRPr="003D1799" w:rsidRDefault="006167FC" w:rsidP="006167FC">
      <w:pPr>
        <w:autoSpaceDE w:val="0"/>
        <w:autoSpaceDN w:val="0"/>
        <w:adjustRightInd w:val="0"/>
        <w:snapToGrid w:val="0"/>
        <w:jc w:val="left"/>
        <w:rPr>
          <w:rFonts w:ascii="ＭＳ 明朝"/>
          <w:noProof/>
          <w:kern w:val="0"/>
        </w:rPr>
      </w:pPr>
      <w:bookmarkStart w:id="0" w:name="_GoBack"/>
      <w:bookmarkEnd w:id="0"/>
      <w:r w:rsidRPr="003D1799">
        <w:rPr>
          <w:rFonts w:ascii="ＭＳ 明朝"/>
          <w:noProof/>
          <w:kern w:val="0"/>
        </w:rPr>
        <w:t xml:space="preserve"> </w:t>
      </w:r>
    </w:p>
    <w:sectPr w:rsidR="00C1211F" w:rsidRPr="003D1799" w:rsidSect="006167FC">
      <w:footerReference w:type="default" r:id="rId9"/>
      <w:pgSz w:w="11905" w:h="16837"/>
      <w:pgMar w:top="1701" w:right="1700" w:bottom="1700" w:left="1700" w:header="283" w:footer="283" w:gutter="0"/>
      <w:cols w:space="720"/>
      <w:noEndnote/>
      <w:docGrid w:type="linesAndChars" w:linePitch="424"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793" w:rsidRDefault="002E3793">
      <w:pPr>
        <w:rPr>
          <w:noProof/>
        </w:rPr>
      </w:pPr>
      <w:r>
        <w:rPr>
          <w:noProof/>
        </w:rPr>
        <w:separator/>
      </w:r>
    </w:p>
  </w:endnote>
  <w:endnote w:type="continuationSeparator" w:id="0">
    <w:p w:rsidR="002E3793" w:rsidRDefault="002E379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C6" w:rsidRDefault="004277C6">
    <w:pPr>
      <w:jc w:val="center"/>
      <w:rPr>
        <w:noProof/>
      </w:rPr>
    </w:pPr>
    <w:r>
      <w:rPr>
        <w:noProof/>
      </w:rPr>
      <w:fldChar w:fldCharType="begin"/>
    </w:r>
    <w:r>
      <w:rPr>
        <w:noProof/>
      </w:rPr>
      <w:instrText xml:space="preserve">PAGE  \* MERGEFORMAT </w:instrText>
    </w:r>
    <w:r>
      <w:rPr>
        <w:noProof/>
      </w:rPr>
      <w:fldChar w:fldCharType="separate"/>
    </w:r>
    <w:r w:rsidR="008C456E" w:rsidRPr="008C456E">
      <w:rPr>
        <w:rStyle w:val="a7"/>
        <w:noProof/>
      </w:rPr>
      <w:t>6</w:t>
    </w:r>
    <w:r>
      <w:rPr>
        <w:noProof/>
      </w:rPr>
      <w:fldChar w:fldCharType="end"/>
    </w:r>
  </w:p>
  <w:p w:rsidR="004277C6" w:rsidRDefault="004277C6">
    <w:pP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793" w:rsidRDefault="002E3793">
      <w:pPr>
        <w:rPr>
          <w:noProof/>
        </w:rPr>
      </w:pPr>
      <w:r>
        <w:rPr>
          <w:noProof/>
        </w:rPr>
        <w:separator/>
      </w:r>
    </w:p>
  </w:footnote>
  <w:footnote w:type="continuationSeparator" w:id="0">
    <w:p w:rsidR="002E3793" w:rsidRDefault="002E3793">
      <w:pPr>
        <w:rPr>
          <w:noProof/>
        </w:rPr>
      </w:pPr>
      <w:r>
        <w:rPr>
          <w:noProof/>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165"/>
    <w:multiLevelType w:val="hybridMultilevel"/>
    <w:tmpl w:val="5E2070B0"/>
    <w:lvl w:ilvl="0" w:tplc="B7EC57A8">
      <w:start w:val="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1EBE2526"/>
    <w:multiLevelType w:val="hybridMultilevel"/>
    <w:tmpl w:val="B1300544"/>
    <w:lvl w:ilvl="0" w:tplc="419E9CD2">
      <w:start w:val="6"/>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nsid w:val="290A1ECE"/>
    <w:multiLevelType w:val="hybridMultilevel"/>
    <w:tmpl w:val="69A07E66"/>
    <w:lvl w:ilvl="0" w:tplc="6DAE1F0C">
      <w:start w:val="6"/>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49615A59"/>
    <w:multiLevelType w:val="hybridMultilevel"/>
    <w:tmpl w:val="E8906EF8"/>
    <w:lvl w:ilvl="0" w:tplc="407ADDB4">
      <w:start w:val="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4F2F0D7A"/>
    <w:multiLevelType w:val="hybridMultilevel"/>
    <w:tmpl w:val="59B29460"/>
    <w:lvl w:ilvl="0" w:tplc="419E9CD2">
      <w:start w:val="6"/>
      <w:numFmt w:val="bullet"/>
      <w:lvlText w:val="□"/>
      <w:lvlJc w:val="left"/>
      <w:pPr>
        <w:ind w:left="885" w:hanging="42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28"/>
  <w:drawingGridVerticalSpacing w:val="212"/>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74"/>
    <w:rsid w:val="00000C88"/>
    <w:rsid w:val="000049D8"/>
    <w:rsid w:val="00010DDD"/>
    <w:rsid w:val="000113A0"/>
    <w:rsid w:val="0001298F"/>
    <w:rsid w:val="00013D78"/>
    <w:rsid w:val="000149D9"/>
    <w:rsid w:val="00026102"/>
    <w:rsid w:val="00032E32"/>
    <w:rsid w:val="000373F5"/>
    <w:rsid w:val="00042162"/>
    <w:rsid w:val="00044477"/>
    <w:rsid w:val="000579E6"/>
    <w:rsid w:val="00064AC1"/>
    <w:rsid w:val="0007134C"/>
    <w:rsid w:val="00072BAF"/>
    <w:rsid w:val="000746DE"/>
    <w:rsid w:val="00075A59"/>
    <w:rsid w:val="00082083"/>
    <w:rsid w:val="00087A6D"/>
    <w:rsid w:val="00090F56"/>
    <w:rsid w:val="00096ACD"/>
    <w:rsid w:val="000A7EB6"/>
    <w:rsid w:val="000B0C8E"/>
    <w:rsid w:val="000C41E6"/>
    <w:rsid w:val="000C4CB4"/>
    <w:rsid w:val="000D5029"/>
    <w:rsid w:val="000F72E6"/>
    <w:rsid w:val="00103DE2"/>
    <w:rsid w:val="00110378"/>
    <w:rsid w:val="001137E5"/>
    <w:rsid w:val="00117F9E"/>
    <w:rsid w:val="00125C32"/>
    <w:rsid w:val="00142950"/>
    <w:rsid w:val="0015567C"/>
    <w:rsid w:val="0016033E"/>
    <w:rsid w:val="00161CA3"/>
    <w:rsid w:val="00164335"/>
    <w:rsid w:val="001853E1"/>
    <w:rsid w:val="00186350"/>
    <w:rsid w:val="0019559F"/>
    <w:rsid w:val="001A22A8"/>
    <w:rsid w:val="001B1A02"/>
    <w:rsid w:val="001B3D7B"/>
    <w:rsid w:val="001D6BD3"/>
    <w:rsid w:val="001E03A5"/>
    <w:rsid w:val="001E051E"/>
    <w:rsid w:val="001E4B96"/>
    <w:rsid w:val="001F1F81"/>
    <w:rsid w:val="001F7167"/>
    <w:rsid w:val="00215BF2"/>
    <w:rsid w:val="00216BF4"/>
    <w:rsid w:val="00217D48"/>
    <w:rsid w:val="00221FBC"/>
    <w:rsid w:val="002222D7"/>
    <w:rsid w:val="00224FA0"/>
    <w:rsid w:val="0022527C"/>
    <w:rsid w:val="00234452"/>
    <w:rsid w:val="00234F23"/>
    <w:rsid w:val="00236D2E"/>
    <w:rsid w:val="00241411"/>
    <w:rsid w:val="00244F4A"/>
    <w:rsid w:val="002539C1"/>
    <w:rsid w:val="00260221"/>
    <w:rsid w:val="002609FB"/>
    <w:rsid w:val="00262BFA"/>
    <w:rsid w:val="00267BA7"/>
    <w:rsid w:val="00275DC2"/>
    <w:rsid w:val="00276390"/>
    <w:rsid w:val="00290786"/>
    <w:rsid w:val="0029186B"/>
    <w:rsid w:val="002936E4"/>
    <w:rsid w:val="002946ED"/>
    <w:rsid w:val="00296A68"/>
    <w:rsid w:val="00297352"/>
    <w:rsid w:val="002A0211"/>
    <w:rsid w:val="002A18B3"/>
    <w:rsid w:val="002B0483"/>
    <w:rsid w:val="002B178E"/>
    <w:rsid w:val="002B5B40"/>
    <w:rsid w:val="002D1B62"/>
    <w:rsid w:val="002D63A3"/>
    <w:rsid w:val="002D77E8"/>
    <w:rsid w:val="002E01FD"/>
    <w:rsid w:val="002E33C6"/>
    <w:rsid w:val="002E3793"/>
    <w:rsid w:val="002E58AC"/>
    <w:rsid w:val="003007BA"/>
    <w:rsid w:val="00302E3B"/>
    <w:rsid w:val="00304904"/>
    <w:rsid w:val="00305E58"/>
    <w:rsid w:val="003061D9"/>
    <w:rsid w:val="00310133"/>
    <w:rsid w:val="0031388C"/>
    <w:rsid w:val="00313AE1"/>
    <w:rsid w:val="0031727F"/>
    <w:rsid w:val="00320821"/>
    <w:rsid w:val="00335C28"/>
    <w:rsid w:val="003367EE"/>
    <w:rsid w:val="00346C31"/>
    <w:rsid w:val="00352123"/>
    <w:rsid w:val="00363923"/>
    <w:rsid w:val="003657A4"/>
    <w:rsid w:val="003834C3"/>
    <w:rsid w:val="0038358F"/>
    <w:rsid w:val="003A2E0A"/>
    <w:rsid w:val="003A3FD5"/>
    <w:rsid w:val="003B1D67"/>
    <w:rsid w:val="003C2016"/>
    <w:rsid w:val="003C7BCB"/>
    <w:rsid w:val="003C7C1D"/>
    <w:rsid w:val="003D1799"/>
    <w:rsid w:val="003D7D52"/>
    <w:rsid w:val="003E428D"/>
    <w:rsid w:val="003E7695"/>
    <w:rsid w:val="003F1C5A"/>
    <w:rsid w:val="004026D7"/>
    <w:rsid w:val="00405C3E"/>
    <w:rsid w:val="0041653C"/>
    <w:rsid w:val="004222AE"/>
    <w:rsid w:val="004277C6"/>
    <w:rsid w:val="00427BAA"/>
    <w:rsid w:val="00434E01"/>
    <w:rsid w:val="00441F52"/>
    <w:rsid w:val="00444536"/>
    <w:rsid w:val="00444894"/>
    <w:rsid w:val="004531D2"/>
    <w:rsid w:val="004542B3"/>
    <w:rsid w:val="004800DE"/>
    <w:rsid w:val="00481356"/>
    <w:rsid w:val="00491A2E"/>
    <w:rsid w:val="00494CF7"/>
    <w:rsid w:val="004A1180"/>
    <w:rsid w:val="004A45AA"/>
    <w:rsid w:val="004A4A36"/>
    <w:rsid w:val="004B0B59"/>
    <w:rsid w:val="004B136B"/>
    <w:rsid w:val="004B35BA"/>
    <w:rsid w:val="004B4E8B"/>
    <w:rsid w:val="004C1356"/>
    <w:rsid w:val="004D0CC0"/>
    <w:rsid w:val="004D0E57"/>
    <w:rsid w:val="004E5204"/>
    <w:rsid w:val="004E5B02"/>
    <w:rsid w:val="00521DF2"/>
    <w:rsid w:val="00523A7B"/>
    <w:rsid w:val="00530E7E"/>
    <w:rsid w:val="005324D9"/>
    <w:rsid w:val="00534A06"/>
    <w:rsid w:val="00544FA1"/>
    <w:rsid w:val="00546FF2"/>
    <w:rsid w:val="0055012C"/>
    <w:rsid w:val="00554FCD"/>
    <w:rsid w:val="00556488"/>
    <w:rsid w:val="00556D19"/>
    <w:rsid w:val="00556DA5"/>
    <w:rsid w:val="00565D31"/>
    <w:rsid w:val="005747D6"/>
    <w:rsid w:val="00577ABD"/>
    <w:rsid w:val="0058154F"/>
    <w:rsid w:val="0059576E"/>
    <w:rsid w:val="00596C71"/>
    <w:rsid w:val="005A5420"/>
    <w:rsid w:val="005B202F"/>
    <w:rsid w:val="005C6DF7"/>
    <w:rsid w:val="005E7622"/>
    <w:rsid w:val="005E766E"/>
    <w:rsid w:val="005F0338"/>
    <w:rsid w:val="005F27A8"/>
    <w:rsid w:val="005F3781"/>
    <w:rsid w:val="005F41D0"/>
    <w:rsid w:val="005F4681"/>
    <w:rsid w:val="005F5E85"/>
    <w:rsid w:val="006167FC"/>
    <w:rsid w:val="006172CB"/>
    <w:rsid w:val="00634168"/>
    <w:rsid w:val="0063465A"/>
    <w:rsid w:val="00635BE2"/>
    <w:rsid w:val="00637B38"/>
    <w:rsid w:val="00647060"/>
    <w:rsid w:val="0065424F"/>
    <w:rsid w:val="0065627E"/>
    <w:rsid w:val="00660FB0"/>
    <w:rsid w:val="00666FE5"/>
    <w:rsid w:val="00667D61"/>
    <w:rsid w:val="00672D94"/>
    <w:rsid w:val="00673885"/>
    <w:rsid w:val="0067598F"/>
    <w:rsid w:val="006824C5"/>
    <w:rsid w:val="006913F1"/>
    <w:rsid w:val="00695860"/>
    <w:rsid w:val="006A3F52"/>
    <w:rsid w:val="006A574D"/>
    <w:rsid w:val="006C4FE0"/>
    <w:rsid w:val="006D51C3"/>
    <w:rsid w:val="006D676A"/>
    <w:rsid w:val="006E3ECC"/>
    <w:rsid w:val="006F64B1"/>
    <w:rsid w:val="00711F6D"/>
    <w:rsid w:val="00716FFF"/>
    <w:rsid w:val="00720BA9"/>
    <w:rsid w:val="00722B6E"/>
    <w:rsid w:val="007313FE"/>
    <w:rsid w:val="00735790"/>
    <w:rsid w:val="00744FE4"/>
    <w:rsid w:val="007511BA"/>
    <w:rsid w:val="00753BF5"/>
    <w:rsid w:val="0076291E"/>
    <w:rsid w:val="00763045"/>
    <w:rsid w:val="00767926"/>
    <w:rsid w:val="00771932"/>
    <w:rsid w:val="007729FF"/>
    <w:rsid w:val="00792252"/>
    <w:rsid w:val="007965D2"/>
    <w:rsid w:val="00796A22"/>
    <w:rsid w:val="00797E60"/>
    <w:rsid w:val="007A440E"/>
    <w:rsid w:val="007A64EF"/>
    <w:rsid w:val="007B3FB4"/>
    <w:rsid w:val="007B41FE"/>
    <w:rsid w:val="007B598D"/>
    <w:rsid w:val="007B7554"/>
    <w:rsid w:val="007C7331"/>
    <w:rsid w:val="007C7B8F"/>
    <w:rsid w:val="007E5EDF"/>
    <w:rsid w:val="008022BA"/>
    <w:rsid w:val="00802B36"/>
    <w:rsid w:val="008039D6"/>
    <w:rsid w:val="00807A90"/>
    <w:rsid w:val="008171BA"/>
    <w:rsid w:val="00820BF3"/>
    <w:rsid w:val="00823125"/>
    <w:rsid w:val="00824918"/>
    <w:rsid w:val="00833839"/>
    <w:rsid w:val="008400B1"/>
    <w:rsid w:val="00872D3E"/>
    <w:rsid w:val="00887B5C"/>
    <w:rsid w:val="00891042"/>
    <w:rsid w:val="00897F52"/>
    <w:rsid w:val="008B01B3"/>
    <w:rsid w:val="008B3C53"/>
    <w:rsid w:val="008B4026"/>
    <w:rsid w:val="008B5530"/>
    <w:rsid w:val="008C33F1"/>
    <w:rsid w:val="008C456E"/>
    <w:rsid w:val="008C6F99"/>
    <w:rsid w:val="008C7630"/>
    <w:rsid w:val="008C7783"/>
    <w:rsid w:val="008E657C"/>
    <w:rsid w:val="008F1311"/>
    <w:rsid w:val="008F6E2E"/>
    <w:rsid w:val="00911047"/>
    <w:rsid w:val="00920141"/>
    <w:rsid w:val="00921435"/>
    <w:rsid w:val="00922CAA"/>
    <w:rsid w:val="009445E7"/>
    <w:rsid w:val="00950F6D"/>
    <w:rsid w:val="00956991"/>
    <w:rsid w:val="00961CA9"/>
    <w:rsid w:val="00961E1D"/>
    <w:rsid w:val="009A1FDE"/>
    <w:rsid w:val="009B0F69"/>
    <w:rsid w:val="009B1E74"/>
    <w:rsid w:val="009B2FF0"/>
    <w:rsid w:val="009C2C75"/>
    <w:rsid w:val="009D1949"/>
    <w:rsid w:val="009D74B4"/>
    <w:rsid w:val="009F2ABA"/>
    <w:rsid w:val="009F4A6A"/>
    <w:rsid w:val="00A02C51"/>
    <w:rsid w:val="00A0562C"/>
    <w:rsid w:val="00A17291"/>
    <w:rsid w:val="00A20EC1"/>
    <w:rsid w:val="00A30818"/>
    <w:rsid w:val="00A37F98"/>
    <w:rsid w:val="00A4283E"/>
    <w:rsid w:val="00A45025"/>
    <w:rsid w:val="00A463C3"/>
    <w:rsid w:val="00A60B02"/>
    <w:rsid w:val="00A62C7E"/>
    <w:rsid w:val="00A76661"/>
    <w:rsid w:val="00A94EC7"/>
    <w:rsid w:val="00A972A5"/>
    <w:rsid w:val="00AA167B"/>
    <w:rsid w:val="00AA5658"/>
    <w:rsid w:val="00AA68A4"/>
    <w:rsid w:val="00AA7A6E"/>
    <w:rsid w:val="00AC2EE5"/>
    <w:rsid w:val="00AC53BD"/>
    <w:rsid w:val="00AC5858"/>
    <w:rsid w:val="00AD436C"/>
    <w:rsid w:val="00AE3ED6"/>
    <w:rsid w:val="00AF0994"/>
    <w:rsid w:val="00B011F0"/>
    <w:rsid w:val="00B045FB"/>
    <w:rsid w:val="00B0559D"/>
    <w:rsid w:val="00B17CE0"/>
    <w:rsid w:val="00B2073D"/>
    <w:rsid w:val="00B21FD9"/>
    <w:rsid w:val="00B22C8D"/>
    <w:rsid w:val="00B22DEC"/>
    <w:rsid w:val="00B32851"/>
    <w:rsid w:val="00B41D27"/>
    <w:rsid w:val="00B42534"/>
    <w:rsid w:val="00B47452"/>
    <w:rsid w:val="00B5046D"/>
    <w:rsid w:val="00B54271"/>
    <w:rsid w:val="00B54A1E"/>
    <w:rsid w:val="00B609D8"/>
    <w:rsid w:val="00B60FC2"/>
    <w:rsid w:val="00B62227"/>
    <w:rsid w:val="00B73472"/>
    <w:rsid w:val="00B7453C"/>
    <w:rsid w:val="00B753CC"/>
    <w:rsid w:val="00B757AE"/>
    <w:rsid w:val="00B818E2"/>
    <w:rsid w:val="00B81919"/>
    <w:rsid w:val="00B84956"/>
    <w:rsid w:val="00B90DAE"/>
    <w:rsid w:val="00BA3C53"/>
    <w:rsid w:val="00BA5168"/>
    <w:rsid w:val="00BB5690"/>
    <w:rsid w:val="00BB6371"/>
    <w:rsid w:val="00BC7F5A"/>
    <w:rsid w:val="00BD18E2"/>
    <w:rsid w:val="00BD22E0"/>
    <w:rsid w:val="00BD7ED3"/>
    <w:rsid w:val="00BE3745"/>
    <w:rsid w:val="00BE713E"/>
    <w:rsid w:val="00BF39A6"/>
    <w:rsid w:val="00BF7B18"/>
    <w:rsid w:val="00C019CC"/>
    <w:rsid w:val="00C0292D"/>
    <w:rsid w:val="00C1211F"/>
    <w:rsid w:val="00C14695"/>
    <w:rsid w:val="00C16860"/>
    <w:rsid w:val="00C1721C"/>
    <w:rsid w:val="00C17560"/>
    <w:rsid w:val="00C2300F"/>
    <w:rsid w:val="00C24D7D"/>
    <w:rsid w:val="00C51433"/>
    <w:rsid w:val="00C71A68"/>
    <w:rsid w:val="00C7239E"/>
    <w:rsid w:val="00C90C19"/>
    <w:rsid w:val="00C93A56"/>
    <w:rsid w:val="00CB06DC"/>
    <w:rsid w:val="00CB2F45"/>
    <w:rsid w:val="00CB38B3"/>
    <w:rsid w:val="00CB573A"/>
    <w:rsid w:val="00CB767B"/>
    <w:rsid w:val="00CC2735"/>
    <w:rsid w:val="00CC7D34"/>
    <w:rsid w:val="00CD058F"/>
    <w:rsid w:val="00CD09E3"/>
    <w:rsid w:val="00CD6647"/>
    <w:rsid w:val="00CD6A7C"/>
    <w:rsid w:val="00CE4B5A"/>
    <w:rsid w:val="00CE6BCC"/>
    <w:rsid w:val="00CF3675"/>
    <w:rsid w:val="00D030E5"/>
    <w:rsid w:val="00D14276"/>
    <w:rsid w:val="00D162C2"/>
    <w:rsid w:val="00D250C4"/>
    <w:rsid w:val="00D32A8F"/>
    <w:rsid w:val="00D3545B"/>
    <w:rsid w:val="00D3639E"/>
    <w:rsid w:val="00D46E3C"/>
    <w:rsid w:val="00D67C2C"/>
    <w:rsid w:val="00D83CEB"/>
    <w:rsid w:val="00D9001B"/>
    <w:rsid w:val="00D90AB6"/>
    <w:rsid w:val="00D9138A"/>
    <w:rsid w:val="00DA3E12"/>
    <w:rsid w:val="00DA4F46"/>
    <w:rsid w:val="00DB1DCF"/>
    <w:rsid w:val="00DB77C2"/>
    <w:rsid w:val="00DB7EEC"/>
    <w:rsid w:val="00DC34F6"/>
    <w:rsid w:val="00DE07AA"/>
    <w:rsid w:val="00DE27E1"/>
    <w:rsid w:val="00DF27C9"/>
    <w:rsid w:val="00DF48DD"/>
    <w:rsid w:val="00DF55A9"/>
    <w:rsid w:val="00E10651"/>
    <w:rsid w:val="00E13C36"/>
    <w:rsid w:val="00E406CE"/>
    <w:rsid w:val="00E40FCB"/>
    <w:rsid w:val="00E423DF"/>
    <w:rsid w:val="00E45DCF"/>
    <w:rsid w:val="00E47A8D"/>
    <w:rsid w:val="00E50688"/>
    <w:rsid w:val="00E51FD0"/>
    <w:rsid w:val="00E52F26"/>
    <w:rsid w:val="00E573C0"/>
    <w:rsid w:val="00E72CD6"/>
    <w:rsid w:val="00E74B7C"/>
    <w:rsid w:val="00E7542C"/>
    <w:rsid w:val="00EA005F"/>
    <w:rsid w:val="00EA161F"/>
    <w:rsid w:val="00EA2BA1"/>
    <w:rsid w:val="00EB62BB"/>
    <w:rsid w:val="00ED48FB"/>
    <w:rsid w:val="00ED6CF5"/>
    <w:rsid w:val="00EE6973"/>
    <w:rsid w:val="00EE793A"/>
    <w:rsid w:val="00F00CC5"/>
    <w:rsid w:val="00F05BD3"/>
    <w:rsid w:val="00F12A2F"/>
    <w:rsid w:val="00F146CE"/>
    <w:rsid w:val="00F1760B"/>
    <w:rsid w:val="00F25539"/>
    <w:rsid w:val="00F30BBA"/>
    <w:rsid w:val="00F339D1"/>
    <w:rsid w:val="00F418E3"/>
    <w:rsid w:val="00F47981"/>
    <w:rsid w:val="00F60F78"/>
    <w:rsid w:val="00F65737"/>
    <w:rsid w:val="00F65906"/>
    <w:rsid w:val="00F65F30"/>
    <w:rsid w:val="00F67291"/>
    <w:rsid w:val="00F73EB7"/>
    <w:rsid w:val="00F75CBE"/>
    <w:rsid w:val="00F7656F"/>
    <w:rsid w:val="00F773FD"/>
    <w:rsid w:val="00F81CFC"/>
    <w:rsid w:val="00F90295"/>
    <w:rsid w:val="00F959DF"/>
    <w:rsid w:val="00FA3B3B"/>
    <w:rsid w:val="00FB6BD2"/>
    <w:rsid w:val="00FE56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customStyle="1" w:styleId="hanging14">
    <w:name w:val="hanging14"/>
    <w:basedOn w:val="a"/>
    <w:qFormat/>
    <w:rPr>
      <w:sz w:val="24"/>
    </w:rPr>
  </w:style>
  <w:style w:type="paragraph" w:styleId="a5">
    <w:name w:val="Balloon Text"/>
    <w:basedOn w:val="a"/>
    <w:link w:val="a6"/>
    <w:uiPriority w:val="99"/>
    <w:semiHidden/>
    <w:rPr>
      <w:rFonts w:ascii="游ゴシック Light" w:eastAsia="游ゴシック Light" w:hAnsi="游ゴシック Light"/>
      <w:sz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character" w:styleId="a7">
    <w:name w:val="page number"/>
    <w:basedOn w:val="a0"/>
    <w:uiPriority w:val="99"/>
    <w:rPr>
      <w:rFonts w:cs="Times New Roman"/>
    </w:rPr>
  </w:style>
  <w:style w:type="paragraph" w:styleId="a8">
    <w:name w:val="Note Heading"/>
    <w:basedOn w:val="a"/>
    <w:next w:val="a"/>
    <w:link w:val="a9"/>
    <w:uiPriority w:val="99"/>
    <w:unhideWhenUsed/>
    <w:rsid w:val="00546FF2"/>
    <w:pPr>
      <w:jc w:val="center"/>
    </w:pPr>
    <w:rPr>
      <w:rFonts w:ascii="ＭＳ 明朝"/>
      <w:noProof/>
      <w:kern w:val="0"/>
    </w:rPr>
  </w:style>
  <w:style w:type="character" w:customStyle="1" w:styleId="a9">
    <w:name w:val="記 (文字)"/>
    <w:basedOn w:val="a0"/>
    <w:link w:val="a8"/>
    <w:uiPriority w:val="99"/>
    <w:locked/>
    <w:rsid w:val="00546FF2"/>
    <w:rPr>
      <w:rFonts w:ascii="ＭＳ 明朝" w:cs="Times New Roman"/>
      <w:noProof/>
      <w:kern w:val="0"/>
      <w:sz w:val="20"/>
      <w:szCs w:val="20"/>
    </w:rPr>
  </w:style>
  <w:style w:type="paragraph" w:styleId="aa">
    <w:name w:val="Closing"/>
    <w:basedOn w:val="a"/>
    <w:link w:val="ab"/>
    <w:uiPriority w:val="99"/>
    <w:unhideWhenUsed/>
    <w:rsid w:val="00546FF2"/>
    <w:pPr>
      <w:jc w:val="right"/>
    </w:pPr>
    <w:rPr>
      <w:rFonts w:ascii="ＭＳ 明朝"/>
      <w:noProof/>
      <w:kern w:val="0"/>
    </w:rPr>
  </w:style>
  <w:style w:type="character" w:customStyle="1" w:styleId="ab">
    <w:name w:val="結語 (文字)"/>
    <w:basedOn w:val="a0"/>
    <w:link w:val="aa"/>
    <w:uiPriority w:val="99"/>
    <w:locked/>
    <w:rsid w:val="00546FF2"/>
    <w:rPr>
      <w:rFonts w:ascii="ＭＳ 明朝" w:cs="Times New Roman"/>
      <w:noProof/>
      <w:kern w:val="0"/>
      <w:sz w:val="20"/>
      <w:szCs w:val="20"/>
    </w:rPr>
  </w:style>
  <w:style w:type="paragraph" w:styleId="ac">
    <w:name w:val="footnote text"/>
    <w:basedOn w:val="a"/>
    <w:link w:val="ad"/>
    <w:uiPriority w:val="99"/>
    <w:semiHidden/>
    <w:unhideWhenUsed/>
    <w:rsid w:val="00244F4A"/>
    <w:pPr>
      <w:snapToGrid w:val="0"/>
      <w:jc w:val="left"/>
    </w:pPr>
  </w:style>
  <w:style w:type="character" w:customStyle="1" w:styleId="ad">
    <w:name w:val="脚注文字列 (文字)"/>
    <w:basedOn w:val="a0"/>
    <w:link w:val="ac"/>
    <w:uiPriority w:val="99"/>
    <w:semiHidden/>
    <w:locked/>
    <w:rsid w:val="00244F4A"/>
    <w:rPr>
      <w:rFonts w:cs="Times New Roman"/>
      <w:sz w:val="20"/>
      <w:szCs w:val="20"/>
    </w:rPr>
  </w:style>
  <w:style w:type="character" w:styleId="ae">
    <w:name w:val="annotation reference"/>
    <w:basedOn w:val="a0"/>
    <w:uiPriority w:val="99"/>
    <w:semiHidden/>
    <w:unhideWhenUsed/>
    <w:rsid w:val="00244F4A"/>
    <w:rPr>
      <w:rFonts w:cs="Times New Roman"/>
      <w:sz w:val="18"/>
      <w:szCs w:val="18"/>
    </w:rPr>
  </w:style>
  <w:style w:type="paragraph" w:styleId="af">
    <w:name w:val="annotation text"/>
    <w:basedOn w:val="a"/>
    <w:link w:val="af0"/>
    <w:uiPriority w:val="99"/>
    <w:semiHidden/>
    <w:unhideWhenUsed/>
    <w:rsid w:val="00244F4A"/>
    <w:pPr>
      <w:jc w:val="left"/>
    </w:pPr>
  </w:style>
  <w:style w:type="character" w:customStyle="1" w:styleId="af0">
    <w:name w:val="コメント文字列 (文字)"/>
    <w:basedOn w:val="a0"/>
    <w:link w:val="af"/>
    <w:uiPriority w:val="99"/>
    <w:semiHidden/>
    <w:locked/>
    <w:rsid w:val="00244F4A"/>
    <w:rPr>
      <w:rFonts w:cs="Times New Roman"/>
      <w:sz w:val="20"/>
      <w:szCs w:val="20"/>
    </w:rPr>
  </w:style>
  <w:style w:type="paragraph" w:styleId="af1">
    <w:name w:val="annotation subject"/>
    <w:basedOn w:val="af"/>
    <w:next w:val="af"/>
    <w:link w:val="af2"/>
    <w:uiPriority w:val="99"/>
    <w:semiHidden/>
    <w:unhideWhenUsed/>
    <w:rsid w:val="00244F4A"/>
    <w:rPr>
      <w:b/>
      <w:bCs/>
    </w:rPr>
  </w:style>
  <w:style w:type="character" w:customStyle="1" w:styleId="af2">
    <w:name w:val="コメント内容 (文字)"/>
    <w:basedOn w:val="af0"/>
    <w:link w:val="af1"/>
    <w:uiPriority w:val="99"/>
    <w:semiHidden/>
    <w:locked/>
    <w:rsid w:val="00244F4A"/>
    <w:rPr>
      <w:rFonts w:cs="Times New Roman"/>
      <w:b/>
      <w:bCs/>
      <w:sz w:val="20"/>
      <w:szCs w:val="20"/>
    </w:rPr>
  </w:style>
  <w:style w:type="table" w:styleId="af3">
    <w:name w:val="Table Grid"/>
    <w:basedOn w:val="a1"/>
    <w:uiPriority w:val="59"/>
    <w:locked/>
    <w:rsid w:val="00C24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customStyle="1" w:styleId="hanging14">
    <w:name w:val="hanging14"/>
    <w:basedOn w:val="a"/>
    <w:qFormat/>
    <w:rPr>
      <w:sz w:val="24"/>
    </w:rPr>
  </w:style>
  <w:style w:type="paragraph" w:styleId="a5">
    <w:name w:val="Balloon Text"/>
    <w:basedOn w:val="a"/>
    <w:link w:val="a6"/>
    <w:uiPriority w:val="99"/>
    <w:semiHidden/>
    <w:rPr>
      <w:rFonts w:ascii="游ゴシック Light" w:eastAsia="游ゴシック Light" w:hAnsi="游ゴシック Light"/>
      <w:sz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character" w:styleId="a7">
    <w:name w:val="page number"/>
    <w:basedOn w:val="a0"/>
    <w:uiPriority w:val="99"/>
    <w:rPr>
      <w:rFonts w:cs="Times New Roman"/>
    </w:rPr>
  </w:style>
  <w:style w:type="paragraph" w:styleId="a8">
    <w:name w:val="Note Heading"/>
    <w:basedOn w:val="a"/>
    <w:next w:val="a"/>
    <w:link w:val="a9"/>
    <w:uiPriority w:val="99"/>
    <w:unhideWhenUsed/>
    <w:rsid w:val="00546FF2"/>
    <w:pPr>
      <w:jc w:val="center"/>
    </w:pPr>
    <w:rPr>
      <w:rFonts w:ascii="ＭＳ 明朝"/>
      <w:noProof/>
      <w:kern w:val="0"/>
    </w:rPr>
  </w:style>
  <w:style w:type="character" w:customStyle="1" w:styleId="a9">
    <w:name w:val="記 (文字)"/>
    <w:basedOn w:val="a0"/>
    <w:link w:val="a8"/>
    <w:uiPriority w:val="99"/>
    <w:locked/>
    <w:rsid w:val="00546FF2"/>
    <w:rPr>
      <w:rFonts w:ascii="ＭＳ 明朝" w:cs="Times New Roman"/>
      <w:noProof/>
      <w:kern w:val="0"/>
      <w:sz w:val="20"/>
      <w:szCs w:val="20"/>
    </w:rPr>
  </w:style>
  <w:style w:type="paragraph" w:styleId="aa">
    <w:name w:val="Closing"/>
    <w:basedOn w:val="a"/>
    <w:link w:val="ab"/>
    <w:uiPriority w:val="99"/>
    <w:unhideWhenUsed/>
    <w:rsid w:val="00546FF2"/>
    <w:pPr>
      <w:jc w:val="right"/>
    </w:pPr>
    <w:rPr>
      <w:rFonts w:ascii="ＭＳ 明朝"/>
      <w:noProof/>
      <w:kern w:val="0"/>
    </w:rPr>
  </w:style>
  <w:style w:type="character" w:customStyle="1" w:styleId="ab">
    <w:name w:val="結語 (文字)"/>
    <w:basedOn w:val="a0"/>
    <w:link w:val="aa"/>
    <w:uiPriority w:val="99"/>
    <w:locked/>
    <w:rsid w:val="00546FF2"/>
    <w:rPr>
      <w:rFonts w:ascii="ＭＳ 明朝" w:cs="Times New Roman"/>
      <w:noProof/>
      <w:kern w:val="0"/>
      <w:sz w:val="20"/>
      <w:szCs w:val="20"/>
    </w:rPr>
  </w:style>
  <w:style w:type="paragraph" w:styleId="ac">
    <w:name w:val="footnote text"/>
    <w:basedOn w:val="a"/>
    <w:link w:val="ad"/>
    <w:uiPriority w:val="99"/>
    <w:semiHidden/>
    <w:unhideWhenUsed/>
    <w:rsid w:val="00244F4A"/>
    <w:pPr>
      <w:snapToGrid w:val="0"/>
      <w:jc w:val="left"/>
    </w:pPr>
  </w:style>
  <w:style w:type="character" w:customStyle="1" w:styleId="ad">
    <w:name w:val="脚注文字列 (文字)"/>
    <w:basedOn w:val="a0"/>
    <w:link w:val="ac"/>
    <w:uiPriority w:val="99"/>
    <w:semiHidden/>
    <w:locked/>
    <w:rsid w:val="00244F4A"/>
    <w:rPr>
      <w:rFonts w:cs="Times New Roman"/>
      <w:sz w:val="20"/>
      <w:szCs w:val="20"/>
    </w:rPr>
  </w:style>
  <w:style w:type="character" w:styleId="ae">
    <w:name w:val="annotation reference"/>
    <w:basedOn w:val="a0"/>
    <w:uiPriority w:val="99"/>
    <w:semiHidden/>
    <w:unhideWhenUsed/>
    <w:rsid w:val="00244F4A"/>
    <w:rPr>
      <w:rFonts w:cs="Times New Roman"/>
      <w:sz w:val="18"/>
      <w:szCs w:val="18"/>
    </w:rPr>
  </w:style>
  <w:style w:type="paragraph" w:styleId="af">
    <w:name w:val="annotation text"/>
    <w:basedOn w:val="a"/>
    <w:link w:val="af0"/>
    <w:uiPriority w:val="99"/>
    <w:semiHidden/>
    <w:unhideWhenUsed/>
    <w:rsid w:val="00244F4A"/>
    <w:pPr>
      <w:jc w:val="left"/>
    </w:pPr>
  </w:style>
  <w:style w:type="character" w:customStyle="1" w:styleId="af0">
    <w:name w:val="コメント文字列 (文字)"/>
    <w:basedOn w:val="a0"/>
    <w:link w:val="af"/>
    <w:uiPriority w:val="99"/>
    <w:semiHidden/>
    <w:locked/>
    <w:rsid w:val="00244F4A"/>
    <w:rPr>
      <w:rFonts w:cs="Times New Roman"/>
      <w:sz w:val="20"/>
      <w:szCs w:val="20"/>
    </w:rPr>
  </w:style>
  <w:style w:type="paragraph" w:styleId="af1">
    <w:name w:val="annotation subject"/>
    <w:basedOn w:val="af"/>
    <w:next w:val="af"/>
    <w:link w:val="af2"/>
    <w:uiPriority w:val="99"/>
    <w:semiHidden/>
    <w:unhideWhenUsed/>
    <w:rsid w:val="00244F4A"/>
    <w:rPr>
      <w:b/>
      <w:bCs/>
    </w:rPr>
  </w:style>
  <w:style w:type="character" w:customStyle="1" w:styleId="af2">
    <w:name w:val="コメント内容 (文字)"/>
    <w:basedOn w:val="af0"/>
    <w:link w:val="af1"/>
    <w:uiPriority w:val="99"/>
    <w:semiHidden/>
    <w:locked/>
    <w:rsid w:val="00244F4A"/>
    <w:rPr>
      <w:rFonts w:cs="Times New Roman"/>
      <w:b/>
      <w:bCs/>
      <w:sz w:val="20"/>
      <w:szCs w:val="20"/>
    </w:rPr>
  </w:style>
  <w:style w:type="table" w:styleId="af3">
    <w:name w:val="Table Grid"/>
    <w:basedOn w:val="a1"/>
    <w:uiPriority w:val="59"/>
    <w:locked/>
    <w:rsid w:val="00C24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D7E5-A14D-4321-9BD2-3A7EBC3E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俊</dc:creator>
  <cp:lastModifiedBy>菊池 俊</cp:lastModifiedBy>
  <cp:revision>2</cp:revision>
  <cp:lastPrinted>2025-04-25T02:03:00Z</cp:lastPrinted>
  <dcterms:created xsi:type="dcterms:W3CDTF">2025-07-29T04:52:00Z</dcterms:created>
  <dcterms:modified xsi:type="dcterms:W3CDTF">2025-07-29T04:52:00Z</dcterms:modified>
</cp:coreProperties>
</file>